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F0" w:rsidRDefault="007A68F0" w:rsidP="007A68F0">
      <w:pPr>
        <w:jc w:val="left"/>
        <w:rPr>
          <w:rFonts w:ascii="Calibri Light" w:hAnsi="Calibri Light"/>
          <w:b/>
          <w:sz w:val="28"/>
          <w:szCs w:val="28"/>
          <w:shd w:val="clear" w:color="auto" w:fill="FFFFFF"/>
        </w:rPr>
      </w:pPr>
      <w:r w:rsidRPr="008C547A">
        <w:rPr>
          <w:rFonts w:ascii="Calibri Light" w:hAnsi="Calibri Light"/>
          <w:sz w:val="28"/>
          <w:szCs w:val="28"/>
          <w:shd w:val="clear" w:color="auto" w:fill="FFFFFF"/>
        </w:rPr>
        <w:t xml:space="preserve">Disclosure </w:t>
      </w:r>
      <w:r w:rsidR="00C42464" w:rsidRPr="008C547A">
        <w:rPr>
          <w:rFonts w:ascii="Calibri Light" w:hAnsi="Calibri Light"/>
          <w:sz w:val="28"/>
          <w:szCs w:val="28"/>
          <w:shd w:val="clear" w:color="auto" w:fill="FFFFFF"/>
        </w:rPr>
        <w:t>and Barring Service (</w:t>
      </w:r>
      <w:r w:rsidR="00C42464" w:rsidRPr="008C547A">
        <w:rPr>
          <w:rFonts w:ascii="Calibri Light" w:hAnsi="Calibri Light"/>
          <w:sz w:val="28"/>
          <w:szCs w:val="28"/>
        </w:rPr>
        <w:t>DBS</w:t>
      </w:r>
      <w:r w:rsidR="00C42464" w:rsidRPr="008C547A">
        <w:rPr>
          <w:rFonts w:ascii="Calibri Light" w:hAnsi="Calibri Light"/>
          <w:sz w:val="28"/>
          <w:szCs w:val="28"/>
          <w:shd w:val="clear" w:color="auto" w:fill="FFFFFF"/>
        </w:rPr>
        <w:t>) checks</w:t>
      </w:r>
      <w:r w:rsidR="00AA3F32" w:rsidRPr="008C547A">
        <w:rPr>
          <w:rFonts w:ascii="Calibri Light" w:hAnsi="Calibri Light"/>
          <w:sz w:val="28"/>
          <w:szCs w:val="28"/>
          <w:shd w:val="clear" w:color="auto" w:fill="FFFFFF"/>
        </w:rPr>
        <w:t xml:space="preserve"> overview.</w:t>
      </w:r>
      <w:r w:rsidR="00FA141B" w:rsidRPr="007A68F0">
        <w:rPr>
          <w:rFonts w:ascii="Calibri Light" w:hAnsi="Calibri Light"/>
          <w:b/>
          <w:sz w:val="28"/>
          <w:szCs w:val="28"/>
          <w:shd w:val="clear" w:color="auto" w:fill="FFFFFF"/>
        </w:rPr>
        <w:t xml:space="preserve">   </w:t>
      </w:r>
      <w:r>
        <w:rPr>
          <w:rFonts w:ascii="Calibri Light" w:hAnsi="Calibri Light"/>
          <w:b/>
          <w:sz w:val="28"/>
          <w:szCs w:val="28"/>
          <w:shd w:val="clear" w:color="auto" w:fill="FFFFFF"/>
        </w:rPr>
        <w:tab/>
      </w:r>
      <w:r>
        <w:rPr>
          <w:rFonts w:ascii="Calibri Light" w:hAnsi="Calibri Light"/>
          <w:b/>
          <w:sz w:val="28"/>
          <w:szCs w:val="28"/>
          <w:shd w:val="clear" w:color="auto" w:fill="FFFFFF"/>
        </w:rPr>
        <w:tab/>
      </w:r>
      <w:r>
        <w:rPr>
          <w:rFonts w:ascii="Calibri Light" w:hAnsi="Calibri Light"/>
          <w:b/>
          <w:sz w:val="28"/>
          <w:szCs w:val="28"/>
          <w:shd w:val="clear" w:color="auto" w:fill="FFFFFF"/>
        </w:rPr>
        <w:tab/>
      </w:r>
      <w:r>
        <w:rPr>
          <w:rFonts w:ascii="Calibri Light" w:hAnsi="Calibri Light"/>
          <w:b/>
          <w:sz w:val="28"/>
          <w:szCs w:val="28"/>
          <w:shd w:val="clear" w:color="auto" w:fill="FFFFFF"/>
        </w:rPr>
        <w:tab/>
      </w:r>
      <w:r>
        <w:rPr>
          <w:rFonts w:ascii="Calibri Light" w:hAnsi="Calibri Light"/>
          <w:b/>
          <w:sz w:val="28"/>
          <w:szCs w:val="28"/>
          <w:shd w:val="clear" w:color="auto" w:fill="FFFFFF"/>
        </w:rPr>
        <w:tab/>
      </w:r>
      <w:r>
        <w:rPr>
          <w:rFonts w:ascii="Calibri Light" w:hAnsi="Calibri Light"/>
          <w:b/>
          <w:sz w:val="28"/>
          <w:szCs w:val="28"/>
          <w:shd w:val="clear" w:color="auto" w:fill="FFFFFF"/>
        </w:rPr>
        <w:tab/>
        <w:t xml:space="preserve">   </w:t>
      </w:r>
      <w:r>
        <w:rPr>
          <w:rFonts w:ascii="Calibri Light" w:hAnsi="Calibri Light"/>
          <w:b/>
          <w:noProof/>
          <w:sz w:val="28"/>
          <w:szCs w:val="28"/>
          <w:shd w:val="clear" w:color="auto" w:fill="FFFFFF"/>
          <w:lang w:eastAsia="en-GB"/>
        </w:rPr>
        <w:drawing>
          <wp:inline distT="0" distB="0" distL="0" distR="0">
            <wp:extent cx="2323788" cy="494688"/>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logo.png"/>
                    <pic:cNvPicPr/>
                  </pic:nvPicPr>
                  <pic:blipFill>
                    <a:blip r:embed="rId5">
                      <a:extLst>
                        <a:ext uri="{28A0092B-C50C-407E-A947-70E740481C1C}">
                          <a14:useLocalDpi xmlns:a14="http://schemas.microsoft.com/office/drawing/2010/main" val="0"/>
                        </a:ext>
                      </a:extLst>
                    </a:blip>
                    <a:stretch>
                      <a:fillRect/>
                    </a:stretch>
                  </pic:blipFill>
                  <pic:spPr>
                    <a:xfrm>
                      <a:off x="0" y="0"/>
                      <a:ext cx="2323788" cy="494688"/>
                    </a:xfrm>
                    <a:prstGeom prst="rect">
                      <a:avLst/>
                    </a:prstGeom>
                  </pic:spPr>
                </pic:pic>
              </a:graphicData>
            </a:graphic>
          </wp:inline>
        </w:drawing>
      </w:r>
    </w:p>
    <w:p w:rsidR="00AA3F32" w:rsidRPr="007A68F0" w:rsidRDefault="00FA141B" w:rsidP="007A68F0">
      <w:pPr>
        <w:jc w:val="left"/>
        <w:rPr>
          <w:rFonts w:ascii="Calibri Light" w:hAnsi="Calibri Light"/>
          <w:b/>
          <w:sz w:val="28"/>
          <w:szCs w:val="28"/>
          <w:shd w:val="clear" w:color="auto" w:fill="FFFFFF"/>
        </w:rPr>
      </w:pPr>
      <w:r w:rsidRPr="007A68F0">
        <w:rPr>
          <w:rFonts w:ascii="Calibri Light" w:hAnsi="Calibri Light"/>
          <w:b/>
          <w:sz w:val="28"/>
          <w:szCs w:val="28"/>
          <w:shd w:val="clear" w:color="auto" w:fill="FFFFFF"/>
        </w:rPr>
        <w:t xml:space="preserve">                                                                   </w:t>
      </w:r>
      <w:r w:rsidR="007A68F0">
        <w:rPr>
          <w:rFonts w:ascii="Calibri Light" w:hAnsi="Calibri Light"/>
          <w:b/>
          <w:sz w:val="28"/>
          <w:szCs w:val="28"/>
          <w:shd w:val="clear" w:color="auto" w:fill="FFFFFF"/>
        </w:rPr>
        <w:t xml:space="preserve">      </w:t>
      </w:r>
    </w:p>
    <w:p w:rsidR="00C42464" w:rsidRPr="00882E37" w:rsidRDefault="00C42464" w:rsidP="008B393E">
      <w:pPr>
        <w:rPr>
          <w:rFonts w:ascii="Calibri Light" w:eastAsia="Times New Roman" w:hAnsi="Calibri Light"/>
          <w:sz w:val="26"/>
          <w:szCs w:val="26"/>
          <w:lang w:eastAsia="en-GB"/>
        </w:rPr>
      </w:pPr>
      <w:r w:rsidRPr="00882E37">
        <w:rPr>
          <w:rFonts w:ascii="Calibri Light" w:eastAsia="Times New Roman" w:hAnsi="Calibri Light"/>
          <w:sz w:val="26"/>
          <w:szCs w:val="26"/>
          <w:lang w:eastAsia="en-GB"/>
        </w:rPr>
        <w:t>You may need to check someone’s criminal record if they apply:</w:t>
      </w:r>
    </w:p>
    <w:p w:rsidR="00C42464" w:rsidRPr="00882E37" w:rsidRDefault="00C42464" w:rsidP="008B393E">
      <w:pPr>
        <w:pStyle w:val="ListParagraph"/>
        <w:numPr>
          <w:ilvl w:val="0"/>
          <w:numId w:val="5"/>
        </w:numPr>
        <w:rPr>
          <w:rFonts w:ascii="Calibri Light" w:eastAsia="Times New Roman" w:hAnsi="Calibri Light"/>
          <w:sz w:val="26"/>
          <w:szCs w:val="26"/>
          <w:lang w:eastAsia="en-GB"/>
        </w:rPr>
      </w:pPr>
      <w:r w:rsidRPr="00882E37">
        <w:rPr>
          <w:rFonts w:ascii="Calibri Light" w:eastAsia="Times New Roman" w:hAnsi="Calibri Light"/>
          <w:sz w:val="26"/>
          <w:szCs w:val="26"/>
          <w:lang w:eastAsia="en-GB"/>
        </w:rPr>
        <w:t xml:space="preserve">for certain jobs or voluntary work, </w:t>
      </w:r>
      <w:r w:rsidR="00436807" w:rsidRPr="00882E37">
        <w:rPr>
          <w:rFonts w:ascii="Calibri Light" w:eastAsia="Times New Roman" w:hAnsi="Calibri Light"/>
          <w:sz w:val="26"/>
          <w:szCs w:val="26"/>
          <w:lang w:eastAsia="en-GB"/>
        </w:rPr>
        <w:t>e.g.</w:t>
      </w:r>
      <w:r w:rsidRPr="00882E37">
        <w:rPr>
          <w:rFonts w:ascii="Calibri Light" w:eastAsia="Times New Roman" w:hAnsi="Calibri Light"/>
          <w:sz w:val="26"/>
          <w:szCs w:val="26"/>
          <w:lang w:eastAsia="en-GB"/>
        </w:rPr>
        <w:t xml:space="preserve"> working with children or in healthcare</w:t>
      </w:r>
    </w:p>
    <w:p w:rsidR="00C42464" w:rsidRPr="00882E37" w:rsidRDefault="00C42464" w:rsidP="008B393E">
      <w:pPr>
        <w:pStyle w:val="ListParagraph"/>
        <w:numPr>
          <w:ilvl w:val="0"/>
          <w:numId w:val="5"/>
        </w:numPr>
        <w:rPr>
          <w:rFonts w:ascii="Calibri Light" w:eastAsia="Times New Roman" w:hAnsi="Calibri Light"/>
          <w:sz w:val="26"/>
          <w:szCs w:val="26"/>
          <w:lang w:eastAsia="en-GB"/>
        </w:rPr>
      </w:pPr>
      <w:r w:rsidRPr="00882E37">
        <w:rPr>
          <w:rFonts w:ascii="Calibri Light" w:eastAsia="Times New Roman" w:hAnsi="Calibri Light"/>
          <w:sz w:val="26"/>
          <w:szCs w:val="26"/>
          <w:lang w:eastAsia="en-GB"/>
        </w:rPr>
        <w:t>to foster or adopt a child</w:t>
      </w:r>
    </w:p>
    <w:p w:rsidR="00AA3F32" w:rsidRPr="00882E37" w:rsidRDefault="00AA3F32" w:rsidP="008B393E">
      <w:pPr>
        <w:rPr>
          <w:rFonts w:ascii="Calibri Light" w:eastAsia="Times New Roman" w:hAnsi="Calibri Light"/>
          <w:sz w:val="26"/>
          <w:szCs w:val="26"/>
          <w:lang w:eastAsia="en-GB"/>
        </w:rPr>
      </w:pPr>
    </w:p>
    <w:p w:rsidR="00C42464" w:rsidRPr="00882E37" w:rsidRDefault="003515FC" w:rsidP="008B393E">
      <w:pPr>
        <w:rPr>
          <w:rFonts w:ascii="Calibri Light" w:hAnsi="Calibri Light"/>
          <w:sz w:val="26"/>
          <w:szCs w:val="26"/>
          <w:shd w:val="clear" w:color="auto" w:fill="FFFFFF"/>
        </w:rPr>
      </w:pPr>
      <w:r w:rsidRPr="00882E37">
        <w:rPr>
          <w:rFonts w:ascii="Calibri Light" w:hAnsi="Calibri Light"/>
          <w:sz w:val="26"/>
          <w:szCs w:val="26"/>
          <w:shd w:val="clear" w:color="auto" w:fill="FFFFFF"/>
        </w:rPr>
        <w:t>The Student Registry is responsibl</w:t>
      </w:r>
      <w:r w:rsidR="00AA3F32" w:rsidRPr="00882E37">
        <w:rPr>
          <w:rFonts w:ascii="Calibri Light" w:hAnsi="Calibri Light"/>
          <w:sz w:val="26"/>
          <w:szCs w:val="26"/>
          <w:shd w:val="clear" w:color="auto" w:fill="FFFFFF"/>
        </w:rPr>
        <w:t>e for s</w:t>
      </w:r>
      <w:r w:rsidRPr="00882E37">
        <w:rPr>
          <w:rFonts w:ascii="Calibri Light" w:hAnsi="Calibri Light"/>
          <w:sz w:val="26"/>
          <w:szCs w:val="26"/>
          <w:shd w:val="clear" w:color="auto" w:fill="FFFFFF"/>
        </w:rPr>
        <w:t>tudent DBS checks. The HR</w:t>
      </w:r>
      <w:r w:rsidR="00FA141B" w:rsidRPr="00882E37">
        <w:rPr>
          <w:rFonts w:ascii="Calibri Light" w:hAnsi="Calibri Light"/>
          <w:sz w:val="26"/>
          <w:szCs w:val="26"/>
          <w:shd w:val="clear" w:color="auto" w:fill="FFFFFF"/>
        </w:rPr>
        <w:t xml:space="preserve"> Department</w:t>
      </w:r>
      <w:r w:rsidRPr="00882E37">
        <w:rPr>
          <w:rFonts w:ascii="Calibri Light" w:hAnsi="Calibri Light"/>
          <w:sz w:val="26"/>
          <w:szCs w:val="26"/>
          <w:shd w:val="clear" w:color="auto" w:fill="FFFFFF"/>
        </w:rPr>
        <w:t xml:space="preserve"> carries out DBS checks for University staff.</w:t>
      </w:r>
    </w:p>
    <w:p w:rsidR="00AA3F32" w:rsidRPr="00882E37" w:rsidRDefault="00AA3F32" w:rsidP="008B393E">
      <w:pPr>
        <w:rPr>
          <w:rFonts w:ascii="Calibri Light" w:eastAsia="Times New Roman" w:hAnsi="Calibri Light"/>
          <w:sz w:val="26"/>
          <w:szCs w:val="26"/>
          <w:lang w:eastAsia="en-GB"/>
        </w:rPr>
      </w:pPr>
    </w:p>
    <w:p w:rsidR="00AA3F32" w:rsidRPr="00882E37" w:rsidRDefault="00AA3F32" w:rsidP="008B393E">
      <w:pPr>
        <w:rPr>
          <w:rFonts w:ascii="Calibri Light" w:hAnsi="Calibri Light"/>
          <w:sz w:val="26"/>
          <w:szCs w:val="26"/>
        </w:rPr>
      </w:pPr>
      <w:r w:rsidRPr="00882E37">
        <w:rPr>
          <w:rFonts w:ascii="Calibri Light" w:hAnsi="Calibri Light"/>
          <w:sz w:val="26"/>
          <w:szCs w:val="26"/>
        </w:rPr>
        <w:t xml:space="preserve">The </w:t>
      </w:r>
      <w:r w:rsidR="00FA141B" w:rsidRPr="00882E37">
        <w:rPr>
          <w:rFonts w:ascii="Calibri Light" w:hAnsi="Calibri Light"/>
          <w:sz w:val="26"/>
          <w:szCs w:val="26"/>
        </w:rPr>
        <w:t xml:space="preserve">College, Department or </w:t>
      </w:r>
      <w:r w:rsidRPr="00882E37">
        <w:rPr>
          <w:rFonts w:ascii="Calibri Light" w:hAnsi="Calibri Light"/>
          <w:sz w:val="26"/>
          <w:szCs w:val="26"/>
        </w:rPr>
        <w:t xml:space="preserve">Student </w:t>
      </w:r>
      <w:r w:rsidR="00882E37">
        <w:rPr>
          <w:rFonts w:ascii="Calibri Light" w:hAnsi="Calibri Light"/>
          <w:sz w:val="26"/>
          <w:szCs w:val="26"/>
        </w:rPr>
        <w:t>will inform</w:t>
      </w:r>
      <w:r w:rsidRPr="00882E37">
        <w:rPr>
          <w:rFonts w:ascii="Calibri Light" w:hAnsi="Calibri Light"/>
          <w:sz w:val="26"/>
          <w:szCs w:val="26"/>
        </w:rPr>
        <w:t xml:space="preserve"> the Student Registry which type of check is required:</w:t>
      </w:r>
    </w:p>
    <w:p w:rsidR="00AA3F32" w:rsidRPr="00882E37" w:rsidRDefault="00AA3F32" w:rsidP="008B393E">
      <w:pPr>
        <w:pStyle w:val="ListParagraph"/>
        <w:numPr>
          <w:ilvl w:val="0"/>
          <w:numId w:val="6"/>
        </w:numPr>
        <w:rPr>
          <w:rFonts w:ascii="Calibri Light" w:eastAsia="Times New Roman" w:hAnsi="Calibri Light"/>
          <w:bCs/>
          <w:sz w:val="26"/>
          <w:szCs w:val="26"/>
          <w:lang w:eastAsia="en-GB"/>
        </w:rPr>
      </w:pPr>
      <w:r w:rsidRPr="00882E37">
        <w:rPr>
          <w:rFonts w:ascii="Calibri Light" w:eastAsia="Times New Roman" w:hAnsi="Calibri Light"/>
          <w:b/>
          <w:bCs/>
          <w:sz w:val="26"/>
          <w:szCs w:val="26"/>
          <w:lang w:eastAsia="en-GB"/>
        </w:rPr>
        <w:t>Standard</w:t>
      </w:r>
      <w:r w:rsidRPr="00882E37">
        <w:rPr>
          <w:rFonts w:ascii="Calibri Light" w:eastAsia="Times New Roman" w:hAnsi="Calibri Light"/>
          <w:bCs/>
          <w:sz w:val="26"/>
          <w:szCs w:val="26"/>
          <w:lang w:eastAsia="en-GB"/>
        </w:rPr>
        <w:t xml:space="preserve"> </w:t>
      </w:r>
      <w:r w:rsidR="00A009A2">
        <w:rPr>
          <w:rFonts w:ascii="Calibri Light" w:eastAsia="Times New Roman" w:hAnsi="Calibri Light"/>
          <w:bCs/>
          <w:sz w:val="26"/>
          <w:szCs w:val="26"/>
          <w:lang w:eastAsia="en-GB"/>
        </w:rPr>
        <w:t>£23 from 01.10.2019</w:t>
      </w:r>
      <w:r w:rsidRPr="00882E37">
        <w:rPr>
          <w:rFonts w:ascii="Calibri Light" w:eastAsia="Times New Roman" w:hAnsi="Calibri Light"/>
          <w:bCs/>
          <w:sz w:val="26"/>
          <w:szCs w:val="26"/>
          <w:lang w:eastAsia="en-GB"/>
        </w:rPr>
        <w:t xml:space="preserve">, </w:t>
      </w:r>
      <w:proofErr w:type="gramStart"/>
      <w:r w:rsidRPr="00882E37">
        <w:rPr>
          <w:rFonts w:ascii="Calibri Light" w:eastAsia="Times New Roman" w:hAnsi="Calibri Light"/>
          <w:sz w:val="26"/>
          <w:szCs w:val="26"/>
          <w:lang w:eastAsia="en-GB"/>
        </w:rPr>
        <w:t>this checks</w:t>
      </w:r>
      <w:proofErr w:type="gramEnd"/>
      <w:r w:rsidRPr="00882E37">
        <w:rPr>
          <w:rFonts w:ascii="Calibri Light" w:eastAsia="Times New Roman" w:hAnsi="Calibri Light"/>
          <w:sz w:val="26"/>
          <w:szCs w:val="26"/>
          <w:lang w:eastAsia="en-GB"/>
        </w:rPr>
        <w:t xml:space="preserve"> for spent and unspent convictions, cautions, reprimands and final warnings.</w:t>
      </w:r>
    </w:p>
    <w:p w:rsidR="00AA3F32" w:rsidRPr="00882E37" w:rsidRDefault="00AA3F32" w:rsidP="008B393E">
      <w:pPr>
        <w:pStyle w:val="ListParagraph"/>
        <w:numPr>
          <w:ilvl w:val="0"/>
          <w:numId w:val="6"/>
        </w:numPr>
        <w:rPr>
          <w:rFonts w:ascii="Calibri Light" w:eastAsia="Times New Roman" w:hAnsi="Calibri Light"/>
          <w:bCs/>
          <w:sz w:val="26"/>
          <w:szCs w:val="26"/>
          <w:lang w:eastAsia="en-GB"/>
        </w:rPr>
      </w:pPr>
      <w:r w:rsidRPr="00882E37">
        <w:rPr>
          <w:rFonts w:ascii="Calibri Light" w:eastAsia="Times New Roman" w:hAnsi="Calibri Light"/>
          <w:b/>
          <w:bCs/>
          <w:sz w:val="26"/>
          <w:szCs w:val="26"/>
          <w:lang w:eastAsia="en-GB"/>
        </w:rPr>
        <w:t>Enhanced</w:t>
      </w:r>
      <w:r w:rsidRPr="00882E37">
        <w:rPr>
          <w:rFonts w:ascii="Calibri Light" w:eastAsia="Times New Roman" w:hAnsi="Calibri Light"/>
          <w:bCs/>
          <w:sz w:val="26"/>
          <w:szCs w:val="26"/>
          <w:lang w:eastAsia="en-GB"/>
        </w:rPr>
        <w:t xml:space="preserve"> </w:t>
      </w:r>
      <w:r w:rsidR="00A009A2">
        <w:rPr>
          <w:rFonts w:ascii="Calibri Light" w:eastAsia="Times New Roman" w:hAnsi="Calibri Light"/>
          <w:bCs/>
          <w:sz w:val="26"/>
          <w:szCs w:val="26"/>
          <w:lang w:eastAsia="en-GB"/>
        </w:rPr>
        <w:t>£40 from 01.10.2019</w:t>
      </w:r>
      <w:r w:rsidRPr="00882E37">
        <w:rPr>
          <w:rFonts w:ascii="Calibri Light" w:eastAsia="Times New Roman" w:hAnsi="Calibri Light"/>
          <w:bCs/>
          <w:sz w:val="26"/>
          <w:szCs w:val="26"/>
          <w:lang w:eastAsia="en-GB"/>
        </w:rPr>
        <w:t>, t</w:t>
      </w:r>
      <w:r w:rsidRPr="00882E37">
        <w:rPr>
          <w:rFonts w:ascii="Calibri Light" w:eastAsia="Times New Roman" w:hAnsi="Calibri Light"/>
          <w:sz w:val="26"/>
          <w:szCs w:val="26"/>
          <w:lang w:eastAsia="en-GB"/>
        </w:rPr>
        <w:t xml:space="preserve">his includes the same as the standard check </w:t>
      </w:r>
      <w:proofErr w:type="gramStart"/>
      <w:r w:rsidRPr="00882E37">
        <w:rPr>
          <w:rFonts w:ascii="Calibri Light" w:eastAsia="Times New Roman" w:hAnsi="Calibri Light"/>
          <w:sz w:val="26"/>
          <w:szCs w:val="26"/>
          <w:lang w:eastAsia="en-GB"/>
        </w:rPr>
        <w:t>plus</w:t>
      </w:r>
      <w:proofErr w:type="gramEnd"/>
      <w:r w:rsidRPr="00882E37">
        <w:rPr>
          <w:rFonts w:ascii="Calibri Light" w:eastAsia="Times New Roman" w:hAnsi="Calibri Light"/>
          <w:sz w:val="26"/>
          <w:szCs w:val="26"/>
          <w:lang w:eastAsia="en-GB"/>
        </w:rPr>
        <w:t xml:space="preserve"> any additional information held by local police that’s reasonably considered relevant to the role being applied for.</w:t>
      </w:r>
    </w:p>
    <w:p w:rsidR="00AA3F32" w:rsidRPr="00882E37" w:rsidRDefault="00AA3F32" w:rsidP="008B393E">
      <w:pPr>
        <w:rPr>
          <w:rFonts w:ascii="Calibri Light" w:hAnsi="Calibri Light"/>
          <w:sz w:val="26"/>
          <w:szCs w:val="26"/>
        </w:rPr>
      </w:pPr>
    </w:p>
    <w:p w:rsidR="00AA3F32" w:rsidRPr="00882E37" w:rsidRDefault="00AA3F32" w:rsidP="008B393E">
      <w:pPr>
        <w:rPr>
          <w:rFonts w:ascii="Calibri Light" w:hAnsi="Calibri Light"/>
          <w:sz w:val="26"/>
          <w:szCs w:val="26"/>
        </w:rPr>
      </w:pPr>
      <w:r w:rsidRPr="00882E37">
        <w:rPr>
          <w:rFonts w:ascii="Calibri Light" w:hAnsi="Calibri Light"/>
          <w:sz w:val="26"/>
          <w:szCs w:val="26"/>
        </w:rPr>
        <w:t>Payment must be made via the Cambridge online store by the applicant before we can send the completed application to the DBS to be processed.</w:t>
      </w:r>
    </w:p>
    <w:p w:rsidR="00CC61B5" w:rsidRPr="00882E37" w:rsidRDefault="00CC61B5" w:rsidP="008B393E">
      <w:pPr>
        <w:rPr>
          <w:rFonts w:ascii="Calibri Light" w:hAnsi="Calibri Light"/>
          <w:sz w:val="26"/>
          <w:szCs w:val="26"/>
        </w:rPr>
      </w:pPr>
    </w:p>
    <w:p w:rsidR="00CC61B5" w:rsidRPr="00882E37" w:rsidRDefault="00CC61B5" w:rsidP="008B393E">
      <w:pPr>
        <w:rPr>
          <w:rFonts w:ascii="Calibri Light" w:hAnsi="Calibri Light"/>
          <w:sz w:val="26"/>
          <w:szCs w:val="26"/>
        </w:rPr>
      </w:pPr>
      <w:r w:rsidRPr="00882E37">
        <w:rPr>
          <w:rFonts w:ascii="Calibri Light" w:hAnsi="Calibri Light"/>
          <w:sz w:val="26"/>
          <w:szCs w:val="26"/>
        </w:rPr>
        <w:t xml:space="preserve">3 original proof of identity documents must be provided before a check can be made. In addition to this the Student </w:t>
      </w:r>
      <w:r w:rsidR="00FA141B" w:rsidRPr="00882E37">
        <w:rPr>
          <w:rFonts w:ascii="Calibri Light" w:hAnsi="Calibri Light"/>
          <w:sz w:val="26"/>
          <w:szCs w:val="26"/>
        </w:rPr>
        <w:t>R</w:t>
      </w:r>
      <w:r w:rsidRPr="00882E37">
        <w:rPr>
          <w:rFonts w:ascii="Calibri Light" w:hAnsi="Calibri Light"/>
          <w:sz w:val="26"/>
          <w:szCs w:val="26"/>
        </w:rPr>
        <w:t xml:space="preserve">egistry checks </w:t>
      </w:r>
      <w:r w:rsidR="008C547A" w:rsidRPr="00882E37">
        <w:rPr>
          <w:rFonts w:ascii="Calibri Light" w:hAnsi="Calibri Light"/>
          <w:sz w:val="26"/>
          <w:szCs w:val="26"/>
        </w:rPr>
        <w:t xml:space="preserve">details on </w:t>
      </w:r>
      <w:r w:rsidRPr="00882E37">
        <w:rPr>
          <w:rFonts w:ascii="Calibri Light" w:hAnsi="Calibri Light"/>
          <w:sz w:val="26"/>
          <w:szCs w:val="26"/>
        </w:rPr>
        <w:t>CamSIS to confirm that they are either a prospective or current student.</w:t>
      </w:r>
    </w:p>
    <w:p w:rsidR="00CC61B5" w:rsidRPr="00882E37" w:rsidRDefault="00CC61B5" w:rsidP="008B393E">
      <w:pPr>
        <w:rPr>
          <w:rFonts w:ascii="Calibri Light" w:hAnsi="Calibri Light"/>
          <w:sz w:val="26"/>
          <w:szCs w:val="26"/>
        </w:rPr>
      </w:pPr>
    </w:p>
    <w:p w:rsidR="008B393E" w:rsidRPr="00882E37" w:rsidRDefault="00FA141B" w:rsidP="008342EB">
      <w:pPr>
        <w:rPr>
          <w:rFonts w:ascii="Calibri Light" w:hAnsi="Calibri Light"/>
          <w:sz w:val="26"/>
          <w:szCs w:val="26"/>
        </w:rPr>
      </w:pPr>
      <w:r w:rsidRPr="00882E37">
        <w:rPr>
          <w:rFonts w:ascii="Calibri Light" w:hAnsi="Calibri Light"/>
          <w:sz w:val="26"/>
          <w:szCs w:val="26"/>
        </w:rPr>
        <w:t>Checks</w:t>
      </w:r>
      <w:r w:rsidR="00CC61B5" w:rsidRPr="00882E37">
        <w:rPr>
          <w:rFonts w:ascii="Calibri Light" w:hAnsi="Calibri Light"/>
          <w:sz w:val="26"/>
          <w:szCs w:val="26"/>
        </w:rPr>
        <w:t xml:space="preserve"> administered by the Student </w:t>
      </w:r>
      <w:r w:rsidRPr="00882E37">
        <w:rPr>
          <w:rFonts w:ascii="Calibri Light" w:hAnsi="Calibri Light"/>
          <w:sz w:val="26"/>
          <w:szCs w:val="26"/>
        </w:rPr>
        <w:t>R</w:t>
      </w:r>
      <w:r w:rsidR="00CC61B5" w:rsidRPr="00882E37">
        <w:rPr>
          <w:rFonts w:ascii="Calibri Light" w:hAnsi="Calibri Light"/>
          <w:sz w:val="26"/>
          <w:szCs w:val="26"/>
        </w:rPr>
        <w:t>egistry fall into 1 of 4 categories</w:t>
      </w:r>
      <w:r w:rsidRPr="00882E37">
        <w:rPr>
          <w:rFonts w:ascii="Calibri Light" w:hAnsi="Calibri Light"/>
          <w:sz w:val="26"/>
          <w:szCs w:val="26"/>
        </w:rPr>
        <w:t>;</w:t>
      </w:r>
      <w:r w:rsidR="00CC61B5" w:rsidRPr="00882E37">
        <w:rPr>
          <w:rFonts w:ascii="Calibri Light" w:hAnsi="Calibri Light"/>
          <w:sz w:val="26"/>
          <w:szCs w:val="26"/>
        </w:rPr>
        <w:t xml:space="preserve"> Pre-Clinical M</w:t>
      </w:r>
      <w:r w:rsidR="007A68F0" w:rsidRPr="00882E37">
        <w:rPr>
          <w:rFonts w:ascii="Calibri Light" w:hAnsi="Calibri Light"/>
          <w:sz w:val="26"/>
          <w:szCs w:val="26"/>
        </w:rPr>
        <w:t>edicine or Veterinary Medicine c</w:t>
      </w:r>
      <w:r w:rsidR="00CC61B5" w:rsidRPr="00882E37">
        <w:rPr>
          <w:rFonts w:ascii="Calibri Light" w:hAnsi="Calibri Light"/>
          <w:sz w:val="26"/>
          <w:szCs w:val="26"/>
        </w:rPr>
        <w:t>ourses</w:t>
      </w:r>
      <w:r w:rsidR="008B393E" w:rsidRPr="00882E37">
        <w:rPr>
          <w:rFonts w:ascii="Calibri Light" w:hAnsi="Calibri Light"/>
          <w:sz w:val="26"/>
          <w:szCs w:val="26"/>
        </w:rPr>
        <w:t>, PGCE courses</w:t>
      </w:r>
      <w:r w:rsidRPr="00882E37">
        <w:rPr>
          <w:rFonts w:ascii="Calibri Light" w:hAnsi="Calibri Light"/>
          <w:sz w:val="26"/>
          <w:szCs w:val="26"/>
        </w:rPr>
        <w:t xml:space="preserve">, Graduate students and </w:t>
      </w:r>
      <w:r w:rsidR="008C547A" w:rsidRPr="00882E37">
        <w:rPr>
          <w:rFonts w:ascii="Calibri Light" w:hAnsi="Calibri Light"/>
          <w:sz w:val="26"/>
          <w:szCs w:val="26"/>
        </w:rPr>
        <w:t xml:space="preserve">all other students. </w:t>
      </w:r>
      <w:r w:rsidR="008342EB" w:rsidRPr="00882E37">
        <w:rPr>
          <w:rFonts w:ascii="Calibri Light" w:hAnsi="Calibri Light"/>
          <w:sz w:val="26"/>
          <w:szCs w:val="26"/>
        </w:rPr>
        <w:t>Part</w:t>
      </w:r>
      <w:r w:rsidR="00141982" w:rsidRPr="00882E37">
        <w:rPr>
          <w:rFonts w:ascii="Calibri Light" w:hAnsi="Calibri Light"/>
          <w:sz w:val="26"/>
          <w:szCs w:val="26"/>
        </w:rPr>
        <w:t xml:space="preserve"> of the administration for Med/Vet and PGCE checks is completed by </w:t>
      </w:r>
      <w:r w:rsidR="008342EB" w:rsidRPr="00882E37">
        <w:rPr>
          <w:rFonts w:ascii="Calibri Light" w:hAnsi="Calibri Light"/>
          <w:sz w:val="26"/>
          <w:szCs w:val="26"/>
        </w:rPr>
        <w:t>the college</w:t>
      </w:r>
      <w:r w:rsidR="00141982" w:rsidRPr="00882E37">
        <w:rPr>
          <w:rFonts w:ascii="Calibri Light" w:hAnsi="Calibri Light"/>
          <w:sz w:val="26"/>
          <w:szCs w:val="26"/>
        </w:rPr>
        <w:t xml:space="preserve"> or department.</w:t>
      </w:r>
    </w:p>
    <w:p w:rsidR="008C547A" w:rsidRPr="00882E37" w:rsidRDefault="008C547A" w:rsidP="008342EB">
      <w:pPr>
        <w:rPr>
          <w:rFonts w:ascii="Calibri Light" w:hAnsi="Calibri Light"/>
          <w:sz w:val="26"/>
          <w:szCs w:val="26"/>
        </w:rPr>
      </w:pPr>
    </w:p>
    <w:p w:rsidR="008C547A" w:rsidRDefault="008C547A" w:rsidP="008342EB">
      <w:pPr>
        <w:rPr>
          <w:rFonts w:ascii="Calibri Light" w:hAnsi="Calibri Light"/>
          <w:sz w:val="26"/>
          <w:szCs w:val="26"/>
        </w:rPr>
      </w:pPr>
      <w:r w:rsidRPr="00882E37">
        <w:rPr>
          <w:rFonts w:ascii="Calibri Light" w:hAnsi="Calibri Light"/>
          <w:sz w:val="26"/>
          <w:szCs w:val="26"/>
        </w:rPr>
        <w:t>Applicants who haven’t lived in the UK are required to complete and sign a Self-Declaration form and supply a local Police Clearance Certificate in place of the DBS check. Students who have spent a period of 6 months or more abroad in the past 5 years are required to supply this information in addition to the UK DBS check.</w:t>
      </w:r>
    </w:p>
    <w:p w:rsidR="00B37FFC" w:rsidRPr="00882E37" w:rsidRDefault="00B37FFC" w:rsidP="008342EB">
      <w:pPr>
        <w:rPr>
          <w:rFonts w:ascii="Calibri Light" w:hAnsi="Calibri Light"/>
          <w:sz w:val="26"/>
          <w:szCs w:val="26"/>
        </w:rPr>
      </w:pPr>
    </w:p>
    <w:p w:rsidR="00CC61B5" w:rsidRPr="00882E37" w:rsidRDefault="00436807" w:rsidP="00AA3F32">
      <w:pPr>
        <w:rPr>
          <w:rFonts w:ascii="Calibri Light" w:hAnsi="Calibri Light"/>
          <w:sz w:val="26"/>
          <w:szCs w:val="26"/>
        </w:rPr>
      </w:pPr>
      <w:r w:rsidRPr="00882E37">
        <w:rPr>
          <w:rFonts w:ascii="Calibri Light" w:hAnsi="Calibri Light"/>
          <w:sz w:val="26"/>
          <w:szCs w:val="26"/>
          <w:shd w:val="clear" w:color="auto" w:fill="FFFFFF"/>
        </w:rPr>
        <w:t>A</w:t>
      </w:r>
      <w:r w:rsidRPr="00882E37">
        <w:rPr>
          <w:rStyle w:val="apple-converted-space"/>
          <w:rFonts w:ascii="Calibri Light" w:hAnsi="Calibri Light" w:cs="Arial"/>
          <w:sz w:val="26"/>
          <w:szCs w:val="26"/>
          <w:shd w:val="clear" w:color="auto" w:fill="FFFFFF"/>
        </w:rPr>
        <w:t> </w:t>
      </w:r>
      <w:r w:rsidRPr="00882E37">
        <w:rPr>
          <w:rFonts w:ascii="Calibri Light" w:hAnsi="Calibri Light"/>
          <w:sz w:val="26"/>
          <w:szCs w:val="26"/>
        </w:rPr>
        <w:t>DBS</w:t>
      </w:r>
      <w:r w:rsidRPr="00882E37">
        <w:rPr>
          <w:rStyle w:val="apple-converted-space"/>
          <w:rFonts w:ascii="Calibri Light" w:hAnsi="Calibri Light" w:cs="Arial"/>
          <w:sz w:val="26"/>
          <w:szCs w:val="26"/>
          <w:shd w:val="clear" w:color="auto" w:fill="FFFFFF"/>
        </w:rPr>
        <w:t> </w:t>
      </w:r>
      <w:r w:rsidRPr="00882E37">
        <w:rPr>
          <w:rFonts w:ascii="Calibri Light" w:hAnsi="Calibri Light"/>
          <w:sz w:val="26"/>
          <w:szCs w:val="26"/>
          <w:shd w:val="clear" w:color="auto" w:fill="FFFFFF"/>
        </w:rPr>
        <w:t>check has no official expiry date. Any information included will be accurate at the time the check was carried out. It is up to an employer to decide if and when a new check is needed.</w:t>
      </w:r>
    </w:p>
    <w:p w:rsidR="003515FC" w:rsidRDefault="003515FC"/>
    <w:p w:rsidR="003515FC" w:rsidRDefault="003515FC"/>
    <w:p w:rsidR="003515FC" w:rsidRDefault="003515FC"/>
    <w:p w:rsidR="003515FC" w:rsidRPr="00320A14" w:rsidRDefault="00A009A2" w:rsidP="003515FC">
      <w:pPr>
        <w:contextualSpacing/>
        <w:jc w:val="right"/>
        <w:rPr>
          <w:rFonts w:ascii="Tahoma" w:hAnsi="Tahoma" w:cs="Tahoma"/>
          <w:b/>
          <w:sz w:val="32"/>
          <w:szCs w:val="32"/>
        </w:rPr>
      </w:pPr>
      <w:r w:rsidRPr="005C0323">
        <w:rPr>
          <w:rFonts w:ascii="Tahoma" w:hAnsi="Tahoma" w:cs="Tahoma"/>
          <w:noProof/>
          <w:color w:val="1F497D" w:themeColor="text2"/>
          <w:lang w:eastAsia="en-GB"/>
        </w:rPr>
        <mc:AlternateContent>
          <mc:Choice Requires="wps">
            <w:drawing>
              <wp:anchor distT="0" distB="0" distL="114300" distR="114300" simplePos="0" relativeHeight="251642880" behindDoc="0" locked="0" layoutInCell="1" allowOverlap="1" wp14:anchorId="55D9D4AD" wp14:editId="20C0D1A8">
                <wp:simplePos x="0" y="0"/>
                <wp:positionH relativeFrom="column">
                  <wp:posOffset>4214191</wp:posOffset>
                </wp:positionH>
                <wp:positionV relativeFrom="paragraph">
                  <wp:posOffset>51628</wp:posOffset>
                </wp:positionV>
                <wp:extent cx="1543050" cy="1063901"/>
                <wp:effectExtent l="0" t="0" r="19050" b="22225"/>
                <wp:wrapNone/>
                <wp:docPr id="7" name="Flowchart: Alternate Process 7"/>
                <wp:cNvGraphicFramePr/>
                <a:graphic xmlns:a="http://schemas.openxmlformats.org/drawingml/2006/main">
                  <a:graphicData uri="http://schemas.microsoft.com/office/word/2010/wordprocessingShape">
                    <wps:wsp>
                      <wps:cNvSpPr/>
                      <wps:spPr>
                        <a:xfrm>
                          <a:off x="0" y="0"/>
                          <a:ext cx="1543050" cy="106390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0674" w:rsidRPr="00436807" w:rsidRDefault="003515FC" w:rsidP="00430674">
                            <w:pPr>
                              <w:jc w:val="center"/>
                              <w:rPr>
                                <w:rFonts w:ascii="Calibri Light" w:hAnsi="Calibri Light" w:cs="Tahoma"/>
                                <w:b/>
                              </w:rPr>
                            </w:pPr>
                            <w:r w:rsidRPr="00436807">
                              <w:rPr>
                                <w:rFonts w:ascii="Calibri Light" w:hAnsi="Calibri Light" w:cs="Tahoma"/>
                              </w:rPr>
                              <w:t xml:space="preserve">The DBS will take up to </w:t>
                            </w:r>
                            <w:r w:rsidRPr="00436807">
                              <w:rPr>
                                <w:rFonts w:ascii="Calibri Light" w:hAnsi="Calibri Light" w:cs="Tahoma"/>
                                <w:b/>
                              </w:rPr>
                              <w:t xml:space="preserve">4 </w:t>
                            </w:r>
                            <w:proofErr w:type="gramStart"/>
                            <w:r w:rsidRPr="00436807">
                              <w:rPr>
                                <w:rFonts w:ascii="Calibri Light" w:hAnsi="Calibri Light" w:cs="Tahoma"/>
                                <w:b/>
                              </w:rPr>
                              <w:t>weeks</w:t>
                            </w:r>
                            <w:r w:rsidR="00430674">
                              <w:rPr>
                                <w:rFonts w:ascii="Calibri Light" w:hAnsi="Calibri Light" w:cs="Tahoma"/>
                                <w:b/>
                              </w:rPr>
                              <w:t xml:space="preserve"> </w:t>
                            </w:r>
                            <w:r w:rsidRPr="00436807">
                              <w:rPr>
                                <w:rFonts w:ascii="Calibri Light" w:hAnsi="Calibri Light" w:cs="Tahoma"/>
                                <w:b/>
                              </w:rPr>
                              <w:t xml:space="preserve"> </w:t>
                            </w:r>
                            <w:r w:rsidR="00430674">
                              <w:rPr>
                                <w:rFonts w:ascii="Calibri Light" w:hAnsi="Calibri Light" w:cs="Tahoma"/>
                              </w:rPr>
                              <w:t>(</w:t>
                            </w:r>
                            <w:proofErr w:type="gramEnd"/>
                            <w:r w:rsidR="00430674">
                              <w:rPr>
                                <w:rFonts w:ascii="Calibri Light" w:hAnsi="Calibri Light" w:cs="Tahoma"/>
                              </w:rPr>
                              <w:t>longer during peak periods)</w:t>
                            </w:r>
                          </w:p>
                          <w:p w:rsidR="003515FC" w:rsidRPr="00436807" w:rsidRDefault="003515FC" w:rsidP="003515FC">
                            <w:pPr>
                              <w:jc w:val="center"/>
                              <w:rPr>
                                <w:rFonts w:ascii="Calibri Light" w:hAnsi="Calibri Light"/>
                              </w:rPr>
                            </w:pPr>
                            <w:proofErr w:type="gramStart"/>
                            <w:r w:rsidRPr="00436807">
                              <w:rPr>
                                <w:rFonts w:ascii="Calibri Light" w:hAnsi="Calibri Light" w:cs="Tahoma"/>
                              </w:rPr>
                              <w:t>to</w:t>
                            </w:r>
                            <w:proofErr w:type="gramEnd"/>
                            <w:r w:rsidRPr="00436807">
                              <w:rPr>
                                <w:rFonts w:ascii="Calibri Light" w:hAnsi="Calibri Light" w:cs="Tahoma"/>
                              </w:rPr>
                              <w:t xml:space="preserve"> process the application</w:t>
                            </w:r>
                            <w:r w:rsidR="00A009A2">
                              <w:rPr>
                                <w:rFonts w:ascii="Calibri Light" w:hAnsi="Calibri Light" w:cs="Tahom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9D4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left:0;text-align:left;margin-left:331.85pt;margin-top:4.05pt;width:121.5pt;height:8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" fillcolor="#4f81bd [3204]" strokecolor="#243f60 [1604]" strokeweight="2pt">
                <v:textbox>
                  <w:txbxContent>
                    <w:p w:rsidR="00430674" w:rsidRPr="00436807" w:rsidRDefault="003515FC" w:rsidP="00430674">
                      <w:pPr>
                        <w:jc w:val="center"/>
                        <w:rPr>
                          <w:rFonts w:ascii="Calibri Light" w:hAnsi="Calibri Light" w:cs="Tahoma"/>
                          <w:b/>
                        </w:rPr>
                      </w:pPr>
                      <w:r w:rsidRPr="00436807">
                        <w:rPr>
                          <w:rFonts w:ascii="Calibri Light" w:hAnsi="Calibri Light" w:cs="Tahoma"/>
                        </w:rPr>
                        <w:t xml:space="preserve">The DBS will take up to </w:t>
                      </w:r>
                      <w:r w:rsidRPr="00436807">
                        <w:rPr>
                          <w:rFonts w:ascii="Calibri Light" w:hAnsi="Calibri Light" w:cs="Tahoma"/>
                          <w:b/>
                        </w:rPr>
                        <w:t xml:space="preserve">4 </w:t>
                      </w:r>
                      <w:proofErr w:type="gramStart"/>
                      <w:r w:rsidRPr="00436807">
                        <w:rPr>
                          <w:rFonts w:ascii="Calibri Light" w:hAnsi="Calibri Light" w:cs="Tahoma"/>
                          <w:b/>
                        </w:rPr>
                        <w:t>weeks</w:t>
                      </w:r>
                      <w:r w:rsidR="00430674">
                        <w:rPr>
                          <w:rFonts w:ascii="Calibri Light" w:hAnsi="Calibri Light" w:cs="Tahoma"/>
                          <w:b/>
                        </w:rPr>
                        <w:t xml:space="preserve"> </w:t>
                      </w:r>
                      <w:r w:rsidRPr="00436807">
                        <w:rPr>
                          <w:rFonts w:ascii="Calibri Light" w:hAnsi="Calibri Light" w:cs="Tahoma"/>
                          <w:b/>
                        </w:rPr>
                        <w:t xml:space="preserve"> </w:t>
                      </w:r>
                      <w:r w:rsidR="00430674">
                        <w:rPr>
                          <w:rFonts w:ascii="Calibri Light" w:hAnsi="Calibri Light" w:cs="Tahoma"/>
                        </w:rPr>
                        <w:t>(</w:t>
                      </w:r>
                      <w:proofErr w:type="gramEnd"/>
                      <w:r w:rsidR="00430674">
                        <w:rPr>
                          <w:rFonts w:ascii="Calibri Light" w:hAnsi="Calibri Light" w:cs="Tahoma"/>
                        </w:rPr>
                        <w:t>longer during peak periods)</w:t>
                      </w:r>
                    </w:p>
                    <w:p w:rsidR="003515FC" w:rsidRPr="00436807" w:rsidRDefault="003515FC" w:rsidP="003515FC">
                      <w:pPr>
                        <w:jc w:val="center"/>
                        <w:rPr>
                          <w:rFonts w:ascii="Calibri Light" w:hAnsi="Calibri Light"/>
                        </w:rPr>
                      </w:pPr>
                      <w:proofErr w:type="gramStart"/>
                      <w:r w:rsidRPr="00436807">
                        <w:rPr>
                          <w:rFonts w:ascii="Calibri Light" w:hAnsi="Calibri Light" w:cs="Tahoma"/>
                        </w:rPr>
                        <w:t>to</w:t>
                      </w:r>
                      <w:proofErr w:type="gramEnd"/>
                      <w:r w:rsidRPr="00436807">
                        <w:rPr>
                          <w:rFonts w:ascii="Calibri Light" w:hAnsi="Calibri Light" w:cs="Tahoma"/>
                        </w:rPr>
                        <w:t xml:space="preserve"> process the application</w:t>
                      </w:r>
                      <w:r w:rsidR="00A009A2">
                        <w:rPr>
                          <w:rFonts w:ascii="Calibri Light" w:hAnsi="Calibri Light" w:cs="Tahoma"/>
                        </w:rPr>
                        <w:t xml:space="preserve"> </w:t>
                      </w:r>
                    </w:p>
                  </w:txbxContent>
                </v:textbox>
              </v:shape>
            </w:pict>
          </mc:Fallback>
        </mc:AlternateContent>
      </w:r>
      <w:r w:rsidR="003515FC" w:rsidRPr="005C0323">
        <w:rPr>
          <w:rFonts w:ascii="Tahoma" w:hAnsi="Tahoma" w:cs="Tahoma"/>
          <w:noProof/>
          <w:color w:val="1F497D" w:themeColor="text2"/>
          <w:lang w:eastAsia="en-GB"/>
        </w:rPr>
        <mc:AlternateContent>
          <mc:Choice Requires="wps">
            <w:drawing>
              <wp:anchor distT="0" distB="0" distL="114300" distR="114300" simplePos="0" relativeHeight="251651072" behindDoc="0" locked="0" layoutInCell="1" allowOverlap="1" wp14:anchorId="4C266CB1" wp14:editId="7924B204">
                <wp:simplePos x="0" y="0"/>
                <wp:positionH relativeFrom="column">
                  <wp:posOffset>6602819</wp:posOffset>
                </wp:positionH>
                <wp:positionV relativeFrom="paragraph">
                  <wp:posOffset>212651</wp:posOffset>
                </wp:positionV>
                <wp:extent cx="2424223" cy="904875"/>
                <wp:effectExtent l="0" t="0" r="14605" b="28575"/>
                <wp:wrapNone/>
                <wp:docPr id="16" name="Flowchart: Alternate Process 16"/>
                <wp:cNvGraphicFramePr/>
                <a:graphic xmlns:a="http://schemas.openxmlformats.org/drawingml/2006/main">
                  <a:graphicData uri="http://schemas.microsoft.com/office/word/2010/wordprocessingShape">
                    <wps:wsp>
                      <wps:cNvSpPr/>
                      <wps:spPr>
                        <a:xfrm>
                          <a:off x="0" y="0"/>
                          <a:ext cx="2424223" cy="9048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b/>
                              </w:rPr>
                            </w:pPr>
                            <w:r w:rsidRPr="00436807">
                              <w:rPr>
                                <w:rFonts w:ascii="Calibri Light" w:hAnsi="Calibri Light" w:cs="Tahoma"/>
                              </w:rPr>
                              <w:t>The DBS will send one copy of the Enhanced Disclosure Certificate to the applicant. The applicant then has the following options:</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6CB1" id="Flowchart: Alternate Process 16" o:spid="_x0000_s1027" type="#_x0000_t176" style="position:absolute;left:0;text-align:left;margin-left:519.9pt;margin-top:16.75pt;width:190.9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" fillcolor="#4f81bd [3204]" strokecolor="#243f60 [1604]" strokeweight="2pt">
                <v:textbox>
                  <w:txbxContent>
                    <w:p w:rsidR="003515FC" w:rsidRPr="00436807" w:rsidRDefault="003515FC" w:rsidP="003515FC">
                      <w:pPr>
                        <w:jc w:val="center"/>
                        <w:rPr>
                          <w:rFonts w:ascii="Calibri Light" w:hAnsi="Calibri Light" w:cs="Tahoma"/>
                          <w:b/>
                        </w:rPr>
                      </w:pPr>
                      <w:r w:rsidRPr="00436807">
                        <w:rPr>
                          <w:rFonts w:ascii="Calibri Light" w:hAnsi="Calibri Light" w:cs="Tahoma"/>
                        </w:rPr>
                        <w:t>The DBS will send one copy of the Enhanced Disclosure Certificate to the applicant. The applicant then has the following options:</w:t>
                      </w:r>
                    </w:p>
                    <w:p w:rsidR="003515FC" w:rsidRPr="00436807" w:rsidRDefault="003515FC" w:rsidP="003515FC">
                      <w:pPr>
                        <w:jc w:val="center"/>
                        <w:rPr>
                          <w:rFonts w:ascii="Calibri Light" w:hAnsi="Calibri Light"/>
                        </w:rPr>
                      </w:pPr>
                    </w:p>
                  </w:txbxContent>
                </v:textbox>
              </v:shape>
            </w:pict>
          </mc:Fallback>
        </mc:AlternateContent>
      </w:r>
      <w:r w:rsidR="003515FC" w:rsidRPr="00A34BFF">
        <w:rPr>
          <w:rFonts w:ascii="Tahoma" w:hAnsi="Tahoma" w:cs="Tahoma"/>
          <w:noProof/>
          <w:lang w:eastAsia="en-GB"/>
        </w:rPr>
        <mc:AlternateContent>
          <mc:Choice Requires="wps">
            <w:drawing>
              <wp:anchor distT="0" distB="0" distL="114300" distR="114300" simplePos="0" relativeHeight="251673600" behindDoc="0" locked="0" layoutInCell="1" allowOverlap="1" wp14:anchorId="0FCE3CFD" wp14:editId="76068136">
                <wp:simplePos x="0" y="0"/>
                <wp:positionH relativeFrom="column">
                  <wp:posOffset>-404037</wp:posOffset>
                </wp:positionH>
                <wp:positionV relativeFrom="paragraph">
                  <wp:posOffset>-361508</wp:posOffset>
                </wp:positionV>
                <wp:extent cx="1127051" cy="893135"/>
                <wp:effectExtent l="0" t="0" r="16510" b="21590"/>
                <wp:wrapNone/>
                <wp:docPr id="296" name="Flowchart: Alternate Process 296"/>
                <wp:cNvGraphicFramePr/>
                <a:graphic xmlns:a="http://schemas.openxmlformats.org/drawingml/2006/main">
                  <a:graphicData uri="http://schemas.microsoft.com/office/word/2010/wordprocessingShape">
                    <wps:wsp>
                      <wps:cNvSpPr/>
                      <wps:spPr>
                        <a:xfrm>
                          <a:off x="0" y="0"/>
                          <a:ext cx="1127051" cy="8931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b/>
                                <w:color w:val="FFFFFF" w:themeColor="background1"/>
                              </w:rPr>
                            </w:pPr>
                            <w:r w:rsidRPr="00436807">
                              <w:rPr>
                                <w:rFonts w:ascii="Calibri Light" w:hAnsi="Calibri Light" w:cs="Tahoma"/>
                                <w:b/>
                                <w:color w:val="FFFFFF" w:themeColor="background1"/>
                              </w:rPr>
                              <w:t xml:space="preserve">University of Cambridge </w:t>
                            </w:r>
                            <w:r w:rsidR="00CC61B5">
                              <w:rPr>
                                <w:rFonts w:ascii="Calibri Light" w:hAnsi="Calibri Light" w:cs="Tahoma"/>
                                <w:b/>
                                <w:color w:val="FFFFFF" w:themeColor="background1"/>
                              </w:rPr>
                              <w:t>student DBS procedure</w:t>
                            </w:r>
                          </w:p>
                          <w:p w:rsidR="003515FC" w:rsidRPr="00436807" w:rsidRDefault="003515FC" w:rsidP="003515FC">
                            <w:pPr>
                              <w:jc w:val="center"/>
                              <w:rPr>
                                <w:rFonts w:ascii="Calibri Light" w:hAnsi="Calibri Light"/>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3CFD" id="Flowchart: Alternate Process 296" o:spid="_x0000_s1028" type="#_x0000_t176" style="position:absolute;left:0;text-align:left;margin-left:-31.8pt;margin-top:-28.45pt;width:88.7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" fillcolor="#4f81bd [3204]" strokecolor="#243f60 [1604]" strokeweight="2pt">
                <v:textbox>
                  <w:txbxContent>
                    <w:p w:rsidR="003515FC" w:rsidRPr="00436807" w:rsidRDefault="003515FC" w:rsidP="003515FC">
                      <w:pPr>
                        <w:jc w:val="center"/>
                        <w:rPr>
                          <w:rFonts w:ascii="Calibri Light" w:hAnsi="Calibri Light" w:cs="Tahoma"/>
                          <w:b/>
                          <w:color w:val="FFFFFF" w:themeColor="background1"/>
                        </w:rPr>
                      </w:pPr>
                      <w:r w:rsidRPr="00436807">
                        <w:rPr>
                          <w:rFonts w:ascii="Calibri Light" w:hAnsi="Calibri Light" w:cs="Tahoma"/>
                          <w:b/>
                          <w:color w:val="FFFFFF" w:themeColor="background1"/>
                        </w:rPr>
                        <w:t xml:space="preserve">University of Cambridge </w:t>
                      </w:r>
                      <w:r w:rsidR="00CC61B5">
                        <w:rPr>
                          <w:rFonts w:ascii="Calibri Light" w:hAnsi="Calibri Light" w:cs="Tahoma"/>
                          <w:b/>
                          <w:color w:val="FFFFFF" w:themeColor="background1"/>
                        </w:rPr>
                        <w:t>student DBS procedure</w:t>
                      </w:r>
                    </w:p>
                    <w:p w:rsidR="003515FC" w:rsidRPr="00436807" w:rsidRDefault="003515FC" w:rsidP="003515FC">
                      <w:pPr>
                        <w:jc w:val="center"/>
                        <w:rPr>
                          <w:rFonts w:ascii="Calibri Light" w:hAnsi="Calibri Light"/>
                          <w:b/>
                        </w:rPr>
                      </w:pPr>
                    </w:p>
                  </w:txbxContent>
                </v:textbox>
              </v:shape>
            </w:pict>
          </mc:Fallback>
        </mc:AlternateContent>
      </w:r>
      <w:r w:rsidR="003515FC" w:rsidRPr="005C0323">
        <w:rPr>
          <w:rFonts w:ascii="Tahoma" w:hAnsi="Tahoma" w:cs="Tahoma"/>
          <w:noProof/>
          <w:color w:val="1F497D" w:themeColor="text2"/>
          <w:lang w:eastAsia="en-GB"/>
        </w:rPr>
        <mc:AlternateContent>
          <mc:Choice Requires="wps">
            <w:drawing>
              <wp:anchor distT="0" distB="0" distL="114300" distR="114300" simplePos="0" relativeHeight="251663360" behindDoc="0" locked="0" layoutInCell="1" allowOverlap="1" wp14:anchorId="1A13D3E6" wp14:editId="05B4D5B5">
                <wp:simplePos x="0" y="0"/>
                <wp:positionH relativeFrom="column">
                  <wp:posOffset>5878830</wp:posOffset>
                </wp:positionH>
                <wp:positionV relativeFrom="paragraph">
                  <wp:posOffset>531495</wp:posOffset>
                </wp:positionV>
                <wp:extent cx="611505" cy="276860"/>
                <wp:effectExtent l="57150" t="38100" r="0" b="104140"/>
                <wp:wrapNone/>
                <wp:docPr id="14" name="Right Arrow 14"/>
                <wp:cNvGraphicFramePr/>
                <a:graphic xmlns:a="http://schemas.openxmlformats.org/drawingml/2006/main">
                  <a:graphicData uri="http://schemas.microsoft.com/office/word/2010/wordprocessingShape">
                    <wps:wsp>
                      <wps:cNvSpPr/>
                      <wps:spPr>
                        <a:xfrm>
                          <a:off x="0" y="0"/>
                          <a:ext cx="611505" cy="27686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57C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62.9pt;margin-top:41.85pt;width:48.1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" adj="16710" fillcolor="#a7bfde [1620]" strokecolor="#4579b8 [3044]">
                <v:fill color2="#e4ecf5 [500]" rotate="t" angle="180" colors="0 #a3c4ff;22938f #bfd5ff;1 #e5eeff" focus="100%" type="gradient"/>
                <v:shadow on="t" color="black" opacity="24903f" origin=",.5" offset="0,.55556mm"/>
              </v:shape>
            </w:pict>
          </mc:Fallback>
        </mc:AlternateContent>
      </w:r>
      <w:r w:rsidR="003515FC" w:rsidRPr="005C0323">
        <w:rPr>
          <w:rFonts w:ascii="Tahoma" w:hAnsi="Tahoma" w:cs="Tahoma"/>
          <w:noProof/>
          <w:color w:val="1F497D" w:themeColor="text2"/>
          <w:sz w:val="32"/>
          <w:szCs w:val="32"/>
          <w:lang w:eastAsia="en-GB"/>
        </w:rPr>
        <mc:AlternateContent>
          <mc:Choice Requires="wps">
            <w:drawing>
              <wp:anchor distT="0" distB="0" distL="114300" distR="114300" simplePos="0" relativeHeight="251661312" behindDoc="0" locked="0" layoutInCell="1" allowOverlap="1" wp14:anchorId="0577283F" wp14:editId="474FA1CC">
                <wp:simplePos x="0" y="0"/>
                <wp:positionH relativeFrom="column">
                  <wp:posOffset>1691640</wp:posOffset>
                </wp:positionH>
                <wp:positionV relativeFrom="paragraph">
                  <wp:posOffset>-132715</wp:posOffset>
                </wp:positionV>
                <wp:extent cx="1657350" cy="181927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1657350" cy="18192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b/>
                              </w:rPr>
                            </w:pPr>
                            <w:r w:rsidRPr="00436807">
                              <w:rPr>
                                <w:rFonts w:ascii="Calibri Light" w:hAnsi="Calibri Light" w:cs="Tahoma"/>
                              </w:rPr>
                              <w:t>The</w:t>
                            </w:r>
                            <w:r w:rsidR="00141982">
                              <w:rPr>
                                <w:rFonts w:ascii="Calibri Light" w:hAnsi="Calibri Light" w:cs="Tahoma"/>
                              </w:rPr>
                              <w:t xml:space="preserve"> College/Education </w:t>
                            </w:r>
                            <w:r w:rsidRPr="00436807">
                              <w:rPr>
                                <w:rFonts w:ascii="Calibri Light" w:hAnsi="Calibri Light" w:cs="Tahoma"/>
                              </w:rPr>
                              <w:t>sends the application form to the Student Registry, for final checks</w:t>
                            </w:r>
                            <w:r w:rsidR="008933EA">
                              <w:rPr>
                                <w:rFonts w:ascii="Calibri Light" w:hAnsi="Calibri Light" w:cs="Tahoma"/>
                              </w:rPr>
                              <w:t xml:space="preserve"> and </w:t>
                            </w:r>
                            <w:r w:rsidRPr="00436807">
                              <w:rPr>
                                <w:rFonts w:ascii="Calibri Light" w:hAnsi="Calibri Light" w:cs="Tahoma"/>
                              </w:rPr>
                              <w:t xml:space="preserve">completion of </w:t>
                            </w:r>
                            <w:r w:rsidRPr="00436807">
                              <w:rPr>
                                <w:rFonts w:ascii="Calibri Light" w:hAnsi="Calibri Light" w:cs="Tahoma"/>
                                <w:b/>
                              </w:rPr>
                              <w:t>Section Y</w:t>
                            </w:r>
                            <w:r w:rsidR="008933EA">
                              <w:rPr>
                                <w:rFonts w:ascii="Calibri Light" w:hAnsi="Calibri Light" w:cs="Tahoma"/>
                              </w:rPr>
                              <w:t>. We then forward</w:t>
                            </w:r>
                            <w:r w:rsidRPr="00436807">
                              <w:rPr>
                                <w:rFonts w:ascii="Calibri Light" w:hAnsi="Calibri Light" w:cs="Tahoma"/>
                              </w:rPr>
                              <w:t xml:space="preserve"> to the DBS</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283F" id="Flowchart: Alternate Process 6" o:spid="_x0000_s1029" type="#_x0000_t176" style="position:absolute;left:0;text-align:left;margin-left:133.2pt;margin-top:-10.45pt;width:130.5pt;height:1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" fillcolor="#4f81bd [3204]" strokecolor="#243f60 [1604]" strokeweight="2pt">
                <v:textbox>
                  <w:txbxContent>
                    <w:p w:rsidR="003515FC" w:rsidRPr="00436807" w:rsidRDefault="003515FC" w:rsidP="003515FC">
                      <w:pPr>
                        <w:jc w:val="center"/>
                        <w:rPr>
                          <w:rFonts w:ascii="Calibri Light" w:hAnsi="Calibri Light" w:cs="Tahoma"/>
                          <w:b/>
                        </w:rPr>
                      </w:pPr>
                      <w:r w:rsidRPr="00436807">
                        <w:rPr>
                          <w:rFonts w:ascii="Calibri Light" w:hAnsi="Calibri Light" w:cs="Tahoma"/>
                        </w:rPr>
                        <w:t>The</w:t>
                      </w:r>
                      <w:r w:rsidR="00141982">
                        <w:rPr>
                          <w:rFonts w:ascii="Calibri Light" w:hAnsi="Calibri Light" w:cs="Tahoma"/>
                        </w:rPr>
                        <w:t xml:space="preserve"> College/Education </w:t>
                      </w:r>
                      <w:r w:rsidRPr="00436807">
                        <w:rPr>
                          <w:rFonts w:ascii="Calibri Light" w:hAnsi="Calibri Light" w:cs="Tahoma"/>
                        </w:rPr>
                        <w:t>sends the application form to the Student Registry, for final checks</w:t>
                      </w:r>
                      <w:r w:rsidR="008933EA">
                        <w:rPr>
                          <w:rFonts w:ascii="Calibri Light" w:hAnsi="Calibri Light" w:cs="Tahoma"/>
                        </w:rPr>
                        <w:t xml:space="preserve"> and </w:t>
                      </w:r>
                      <w:r w:rsidRPr="00436807">
                        <w:rPr>
                          <w:rFonts w:ascii="Calibri Light" w:hAnsi="Calibri Light" w:cs="Tahoma"/>
                        </w:rPr>
                        <w:t xml:space="preserve">completion of </w:t>
                      </w:r>
                      <w:r w:rsidRPr="00436807">
                        <w:rPr>
                          <w:rFonts w:ascii="Calibri Light" w:hAnsi="Calibri Light" w:cs="Tahoma"/>
                          <w:b/>
                        </w:rPr>
                        <w:t>Section Y</w:t>
                      </w:r>
                      <w:r w:rsidR="008933EA">
                        <w:rPr>
                          <w:rFonts w:ascii="Calibri Light" w:hAnsi="Calibri Light" w:cs="Tahoma"/>
                        </w:rPr>
                        <w:t>. We then forward</w:t>
                      </w:r>
                      <w:r w:rsidRPr="00436807">
                        <w:rPr>
                          <w:rFonts w:ascii="Calibri Light" w:hAnsi="Calibri Light" w:cs="Tahoma"/>
                        </w:rPr>
                        <w:t xml:space="preserve"> to the DBS</w:t>
                      </w:r>
                    </w:p>
                    <w:p w:rsidR="003515FC" w:rsidRPr="00436807" w:rsidRDefault="003515FC" w:rsidP="003515FC">
                      <w:pPr>
                        <w:jc w:val="center"/>
                        <w:rPr>
                          <w:rFonts w:ascii="Calibri Light" w:hAnsi="Calibri Light"/>
                        </w:rPr>
                      </w:pPr>
                    </w:p>
                  </w:txbxContent>
                </v:textbox>
              </v:shape>
            </w:pict>
          </mc:Fallback>
        </mc:AlternateContent>
      </w:r>
      <w:r w:rsidR="003515FC" w:rsidRPr="005C0323">
        <w:rPr>
          <w:rFonts w:ascii="Tahoma" w:hAnsi="Tahoma" w:cs="Tahoma"/>
          <w:b/>
          <w:noProof/>
          <w:color w:val="1F497D" w:themeColor="text2"/>
          <w:sz w:val="36"/>
          <w:szCs w:val="36"/>
          <w:lang w:eastAsia="en-GB"/>
        </w:rPr>
        <mc:AlternateContent>
          <mc:Choice Requires="wps">
            <w:drawing>
              <wp:anchor distT="0" distB="0" distL="114300" distR="114300" simplePos="0" relativeHeight="251651072" behindDoc="0" locked="0" layoutInCell="1" allowOverlap="1" wp14:anchorId="54FEEFB1" wp14:editId="533E384F">
                <wp:simplePos x="0" y="0"/>
                <wp:positionH relativeFrom="column">
                  <wp:posOffset>3488055</wp:posOffset>
                </wp:positionH>
                <wp:positionV relativeFrom="paragraph">
                  <wp:posOffset>531495</wp:posOffset>
                </wp:positionV>
                <wp:extent cx="611505" cy="276860"/>
                <wp:effectExtent l="57150" t="38100" r="0" b="104140"/>
                <wp:wrapNone/>
                <wp:docPr id="3" name="Right Arrow 3"/>
                <wp:cNvGraphicFramePr/>
                <a:graphic xmlns:a="http://schemas.openxmlformats.org/drawingml/2006/main">
                  <a:graphicData uri="http://schemas.microsoft.com/office/word/2010/wordprocessingShape">
                    <wps:wsp>
                      <wps:cNvSpPr/>
                      <wps:spPr>
                        <a:xfrm>
                          <a:off x="0" y="0"/>
                          <a:ext cx="611505" cy="27686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02BC" id="Right Arrow 3" o:spid="_x0000_s1026" type="#_x0000_t13" style="position:absolute;margin-left:274.65pt;margin-top:41.85pt;width:48.15pt;height:2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" adj="16710" fillcolor="#a7bfde [1620]" strokecolor="#4579b8 [3044]">
                <v:fill color2="#e4ecf5 [500]" rotate="t" angle="180" colors="0 #a3c4ff;22938f #bfd5ff;1 #e5eeff" focus="100%" type="gradient"/>
                <v:shadow on="t" color="black" opacity="24903f" origin=",.5" offset="0,.55556mm"/>
              </v:shape>
            </w:pict>
          </mc:Fallback>
        </mc:AlternateContent>
      </w:r>
    </w:p>
    <w:p w:rsidR="003515FC" w:rsidRPr="00320A14" w:rsidRDefault="003515FC" w:rsidP="003515FC">
      <w:pPr>
        <w:contextualSpacing/>
        <w:jc w:val="right"/>
        <w:rPr>
          <w:rFonts w:ascii="Tahoma" w:hAnsi="Tahoma" w:cs="Tahoma"/>
          <w:b/>
          <w:color w:val="808080" w:themeColor="background1" w:themeShade="80"/>
          <w:sz w:val="32"/>
          <w:szCs w:val="32"/>
        </w:rPr>
      </w:pPr>
    </w:p>
    <w:p w:rsidR="003515FC" w:rsidRPr="00A34BFF" w:rsidRDefault="003515FC" w:rsidP="003515FC">
      <w:pPr>
        <w:contextualSpacing/>
        <w:rPr>
          <w:rFonts w:ascii="Tahoma" w:hAnsi="Tahoma" w:cs="Tahoma"/>
        </w:rPr>
      </w:pPr>
      <w:r w:rsidRPr="005C0323">
        <w:rPr>
          <w:rFonts w:ascii="Tahoma" w:hAnsi="Tahoma" w:cs="Tahoma"/>
          <w:noProof/>
          <w:color w:val="1F497D" w:themeColor="text2"/>
          <w:lang w:eastAsia="en-GB"/>
        </w:rPr>
        <mc:AlternateContent>
          <mc:Choice Requires="wps">
            <w:drawing>
              <wp:anchor distT="0" distB="0" distL="114300" distR="114300" simplePos="0" relativeHeight="251665408" behindDoc="0" locked="0" layoutInCell="1" allowOverlap="1" wp14:anchorId="150314D4" wp14:editId="3242D299">
                <wp:simplePos x="0" y="0"/>
                <wp:positionH relativeFrom="column">
                  <wp:posOffset>162560</wp:posOffset>
                </wp:positionH>
                <wp:positionV relativeFrom="paragraph">
                  <wp:posOffset>44450</wp:posOffset>
                </wp:positionV>
                <wp:extent cx="0" cy="191135"/>
                <wp:effectExtent l="0" t="0" r="19050" b="18415"/>
                <wp:wrapNone/>
                <wp:docPr id="297" name="Straight Connector 297"/>
                <wp:cNvGraphicFramePr/>
                <a:graphic xmlns:a="http://schemas.openxmlformats.org/drawingml/2006/main">
                  <a:graphicData uri="http://schemas.microsoft.com/office/word/2010/wordprocessingShape">
                    <wps:wsp>
                      <wps:cNvCnPr/>
                      <wps:spPr>
                        <a:xfrm>
                          <a:off x="0" y="0"/>
                          <a:ext cx="0" cy="1911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8CE9E" id="Straight Connector 2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3.5pt" to="12.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" strokecolor="black [3040]">
                <v:stroke dashstyle="dash"/>
              </v:line>
            </w:pict>
          </mc:Fallback>
        </mc:AlternateContent>
      </w:r>
    </w:p>
    <w:p w:rsidR="003515FC" w:rsidRDefault="003515FC" w:rsidP="003515FC">
      <w:pPr>
        <w:contextualSpacing/>
        <w:rPr>
          <w:rFonts w:ascii="Tahoma" w:hAnsi="Tahoma" w:cs="Tahoma"/>
        </w:rPr>
      </w:pPr>
      <w:r w:rsidRPr="00A34BFF">
        <w:rPr>
          <w:rFonts w:ascii="Tahoma" w:hAnsi="Tahoma" w:cs="Tahoma"/>
          <w:noProof/>
          <w:lang w:eastAsia="en-GB"/>
        </w:rPr>
        <mc:AlternateContent>
          <mc:Choice Requires="wps">
            <w:drawing>
              <wp:anchor distT="0" distB="0" distL="114300" distR="114300" simplePos="0" relativeHeight="251654144" behindDoc="0" locked="0" layoutInCell="1" allowOverlap="1" wp14:anchorId="4895F94B" wp14:editId="3C89978D">
                <wp:simplePos x="0" y="0"/>
                <wp:positionH relativeFrom="column">
                  <wp:posOffset>-567690</wp:posOffset>
                </wp:positionH>
                <wp:positionV relativeFrom="paragraph">
                  <wp:posOffset>74295</wp:posOffset>
                </wp:positionV>
                <wp:extent cx="1504950" cy="887730"/>
                <wp:effectExtent l="0" t="0" r="19050" b="26670"/>
                <wp:wrapNone/>
                <wp:docPr id="15" name="Flowchart: Alternate Process 15"/>
                <wp:cNvGraphicFramePr/>
                <a:graphic xmlns:a="http://schemas.openxmlformats.org/drawingml/2006/main">
                  <a:graphicData uri="http://schemas.microsoft.com/office/word/2010/wordprocessingShape">
                    <wps:wsp>
                      <wps:cNvSpPr/>
                      <wps:spPr>
                        <a:xfrm>
                          <a:off x="0" y="0"/>
                          <a:ext cx="1504950" cy="88773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CC61B5" w:rsidP="003515FC">
                            <w:pPr>
                              <w:jc w:val="center"/>
                              <w:rPr>
                                <w:rFonts w:ascii="Calibri Light" w:hAnsi="Calibri Light" w:cs="Tahoma"/>
                              </w:rPr>
                            </w:pPr>
                            <w:r>
                              <w:rPr>
                                <w:rFonts w:ascii="Calibri Light" w:hAnsi="Calibri Light" w:cs="Tahoma"/>
                              </w:rPr>
                              <w:t>DBS application</w:t>
                            </w:r>
                            <w:r w:rsidR="003515FC" w:rsidRPr="00436807">
                              <w:rPr>
                                <w:rFonts w:ascii="Calibri Light" w:hAnsi="Calibri Light" w:cs="Tahoma"/>
                              </w:rPr>
                              <w:t xml:space="preserve"> pack </w:t>
                            </w:r>
                            <w:r>
                              <w:rPr>
                                <w:rFonts w:ascii="Calibri Light" w:hAnsi="Calibri Light" w:cs="Tahoma"/>
                              </w:rPr>
                              <w:t>issued to student after request received</w:t>
                            </w:r>
                            <w:bookmarkStart w:id="0" w:name="_GoBack"/>
                            <w:bookmarkEnd w:id="0"/>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F94B" id="Flowchart: Alternate Process 15" o:spid="_x0000_s1030" type="#_x0000_t176" style="position:absolute;left:0;text-align:left;margin-left:-44.7pt;margin-top:5.85pt;width:118.5pt;height:6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" fillcolor="#4f81bd [3204]" strokecolor="#243f60 [1604]" strokeweight="2pt">
                <v:textbox>
                  <w:txbxContent>
                    <w:p w:rsidR="003515FC" w:rsidRPr="00436807" w:rsidRDefault="00CC61B5" w:rsidP="003515FC">
                      <w:pPr>
                        <w:jc w:val="center"/>
                        <w:rPr>
                          <w:rFonts w:ascii="Calibri Light" w:hAnsi="Calibri Light" w:cs="Tahoma"/>
                        </w:rPr>
                      </w:pPr>
                      <w:r>
                        <w:rPr>
                          <w:rFonts w:ascii="Calibri Light" w:hAnsi="Calibri Light" w:cs="Tahoma"/>
                        </w:rPr>
                        <w:t>DBS application</w:t>
                      </w:r>
                      <w:r w:rsidR="003515FC" w:rsidRPr="00436807">
                        <w:rPr>
                          <w:rFonts w:ascii="Calibri Light" w:hAnsi="Calibri Light" w:cs="Tahoma"/>
                        </w:rPr>
                        <w:t xml:space="preserve"> pack </w:t>
                      </w:r>
                      <w:r>
                        <w:rPr>
                          <w:rFonts w:ascii="Calibri Light" w:hAnsi="Calibri Light" w:cs="Tahoma"/>
                        </w:rPr>
                        <w:t>issued to student after request received</w:t>
                      </w:r>
                      <w:bookmarkStart w:id="1" w:name="_GoBack"/>
                      <w:bookmarkEnd w:id="1"/>
                    </w:p>
                    <w:p w:rsidR="003515FC" w:rsidRPr="00436807" w:rsidRDefault="003515FC" w:rsidP="003515FC">
                      <w:pPr>
                        <w:jc w:val="center"/>
                        <w:rPr>
                          <w:rFonts w:ascii="Calibri Light" w:hAnsi="Calibri Light"/>
                        </w:rPr>
                      </w:pPr>
                    </w:p>
                  </w:txbxContent>
                </v:textbox>
              </v:shape>
            </w:pict>
          </mc:Fallback>
        </mc:AlternateContent>
      </w:r>
      <w:r w:rsidRPr="005C0323">
        <w:rPr>
          <w:rFonts w:ascii="Tahoma" w:hAnsi="Tahoma" w:cs="Tahoma"/>
          <w:noProof/>
          <w:color w:val="1F497D" w:themeColor="text2"/>
          <w:lang w:eastAsia="en-GB"/>
        </w:rPr>
        <mc:AlternateContent>
          <mc:Choice Requires="wps">
            <w:drawing>
              <wp:anchor distT="0" distB="0" distL="114300" distR="114300" simplePos="0" relativeHeight="251652096" behindDoc="0" locked="0" layoutInCell="1" allowOverlap="1" wp14:anchorId="0587C5E2" wp14:editId="44BF116B">
                <wp:simplePos x="0" y="0"/>
                <wp:positionH relativeFrom="column">
                  <wp:posOffset>1064895</wp:posOffset>
                </wp:positionH>
                <wp:positionV relativeFrom="paragraph">
                  <wp:posOffset>2796540</wp:posOffset>
                </wp:positionV>
                <wp:extent cx="612140" cy="278130"/>
                <wp:effectExtent l="57150" t="38100" r="0" b="102870"/>
                <wp:wrapNone/>
                <wp:docPr id="13" name="Right Arrow 13"/>
                <wp:cNvGraphicFramePr/>
                <a:graphic xmlns:a="http://schemas.openxmlformats.org/drawingml/2006/main">
                  <a:graphicData uri="http://schemas.microsoft.com/office/word/2010/wordprocessingShape">
                    <wps:wsp>
                      <wps:cNvSpPr/>
                      <wps:spPr>
                        <a:xfrm>
                          <a:off x="0" y="0"/>
                          <a:ext cx="612140" cy="278130"/>
                        </a:xfrm>
                        <a:prstGeom prst="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0E7E70" id="Right Arrow 13" o:spid="_x0000_s1026" type="#_x0000_t13" style="position:absolute;margin-left:83.85pt;margin-top:220.2pt;width:48.2pt;height:21.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" adj="16693" fillcolor="#a7bfde [1620]" strokecolor="#4579b8 [3044]">
                <v:fill color2="#e4ecf5 [500]" rotate="t" angle="180" colors="0 #a3c4ff;22938f #bfd5ff;1 #e5eeff" focus="100%" type="gradient"/>
                <v:shadow on="t" color="black" opacity="24903f" origin=",.5" offset="0,.55556mm"/>
              </v:shape>
            </w:pict>
          </mc:Fallback>
        </mc:AlternateContent>
      </w:r>
      <w:r w:rsidRPr="005C0323">
        <w:rPr>
          <w:rFonts w:ascii="Tahoma" w:hAnsi="Tahoma" w:cs="Tahoma"/>
          <w:noProof/>
          <w:color w:val="1F497D" w:themeColor="text2"/>
          <w:lang w:eastAsia="en-GB"/>
        </w:rPr>
        <mc:AlternateContent>
          <mc:Choice Requires="wps">
            <w:drawing>
              <wp:anchor distT="0" distB="0" distL="114300" distR="114300" simplePos="0" relativeHeight="251659264" behindDoc="0" locked="0" layoutInCell="1" allowOverlap="1" wp14:anchorId="7DA4CA0E" wp14:editId="35E86E1A">
                <wp:simplePos x="0" y="0"/>
                <wp:positionH relativeFrom="column">
                  <wp:posOffset>32385</wp:posOffset>
                </wp:positionH>
                <wp:positionV relativeFrom="paragraph">
                  <wp:posOffset>1094740</wp:posOffset>
                </wp:positionV>
                <wp:extent cx="276860" cy="636905"/>
                <wp:effectExtent l="57150" t="38100" r="27940" b="86995"/>
                <wp:wrapNone/>
                <wp:docPr id="288" name="Down Arrow 288"/>
                <wp:cNvGraphicFramePr/>
                <a:graphic xmlns:a="http://schemas.openxmlformats.org/drawingml/2006/main">
                  <a:graphicData uri="http://schemas.microsoft.com/office/word/2010/wordprocessingShape">
                    <wps:wsp>
                      <wps:cNvSpPr/>
                      <wps:spPr>
                        <a:xfrm>
                          <a:off x="0" y="0"/>
                          <a:ext cx="276860" cy="6369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41A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8" o:spid="_x0000_s1026" type="#_x0000_t67" style="position:absolute;margin-left:2.55pt;margin-top:86.2pt;width:21.8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" adj="16905" fillcolor="#a7bfde [1620]" strokecolor="#4579b8 [3044]">
                <v:fill color2="#e4ecf5 [500]" rotate="t" angle="180" colors="0 #a3c4ff;22938f #bfd5ff;1 #e5eeff" focus="100%" type="gradient"/>
                <v:shadow on="t" color="black" opacity="24903f" origin=",.5" offset="0,.55556mm"/>
              </v:shape>
            </w:pict>
          </mc:Fallback>
        </mc:AlternateContent>
      </w:r>
    </w:p>
    <w:p w:rsidR="003515FC" w:rsidRDefault="003515FC" w:rsidP="003515FC">
      <w:pPr>
        <w:contextualSpacing/>
        <w:rPr>
          <w:rFonts w:ascii="Tahoma" w:hAnsi="Tahoma" w:cs="Tahoma"/>
        </w:rPr>
      </w:pPr>
      <w:r w:rsidRPr="005C0323">
        <w:rPr>
          <w:rFonts w:ascii="Tahoma" w:hAnsi="Tahoma" w:cs="Tahoma"/>
          <w:noProof/>
          <w:color w:val="1F497D" w:themeColor="text2"/>
          <w:lang w:eastAsia="en-GB"/>
        </w:rPr>
        <mc:AlternateContent>
          <mc:Choice Requires="wps">
            <w:drawing>
              <wp:anchor distT="0" distB="0" distL="114300" distR="114300" simplePos="0" relativeHeight="251646976" behindDoc="0" locked="0" layoutInCell="1" allowOverlap="1" wp14:anchorId="464AF0A5" wp14:editId="43FED6F6">
                <wp:simplePos x="0" y="0"/>
                <wp:positionH relativeFrom="column">
                  <wp:posOffset>4848225</wp:posOffset>
                </wp:positionH>
                <wp:positionV relativeFrom="paragraph">
                  <wp:posOffset>426085</wp:posOffset>
                </wp:positionV>
                <wp:extent cx="276860" cy="1136015"/>
                <wp:effectExtent l="57150" t="38100" r="27940" b="102235"/>
                <wp:wrapNone/>
                <wp:docPr id="8" name="Down Arrow 8"/>
                <wp:cNvGraphicFramePr/>
                <a:graphic xmlns:a="http://schemas.openxmlformats.org/drawingml/2006/main">
                  <a:graphicData uri="http://schemas.microsoft.com/office/word/2010/wordprocessingShape">
                    <wps:wsp>
                      <wps:cNvSpPr/>
                      <wps:spPr>
                        <a:xfrm>
                          <a:off x="0" y="0"/>
                          <a:ext cx="276860" cy="113601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C053" id="Down Arrow 8" o:spid="_x0000_s1026" type="#_x0000_t67" style="position:absolute;margin-left:381.75pt;margin-top:33.55pt;width:21.8pt;height:8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" adj="18968" fillcolor="#a7bfde [1620]" strokecolor="#4579b8 [3044]">
                <v:fill color2="#e4ecf5 [500]" rotate="t" angle="180" colors="0 #a3c4ff;22938f #bfd5ff;1 #e5eeff" focus="100%" type="gradient"/>
                <v:shadow on="t" color="black" opacity="24903f" origin=",.5" offset="0,.55556mm"/>
              </v:shape>
            </w:pict>
          </mc:Fallback>
        </mc:AlternateContent>
      </w:r>
    </w:p>
    <w:p w:rsidR="003515FC" w:rsidRDefault="005F473E">
      <w:r w:rsidRPr="005C0323">
        <w:rPr>
          <w:rFonts w:ascii="Tahoma" w:hAnsi="Tahoma" w:cs="Tahoma"/>
          <w:noProof/>
          <w:color w:val="1F497D" w:themeColor="text2"/>
          <w:lang w:eastAsia="en-GB"/>
        </w:rPr>
        <mc:AlternateContent>
          <mc:Choice Requires="wps">
            <w:drawing>
              <wp:anchor distT="0" distB="0" distL="114300" distR="114300" simplePos="0" relativeHeight="251664384" behindDoc="0" locked="0" layoutInCell="1" allowOverlap="1" wp14:anchorId="710C170D" wp14:editId="77DD3E1D">
                <wp:simplePos x="0" y="0"/>
                <wp:positionH relativeFrom="column">
                  <wp:posOffset>-564543</wp:posOffset>
                </wp:positionH>
                <wp:positionV relativeFrom="paragraph">
                  <wp:posOffset>1496364</wp:posOffset>
                </wp:positionV>
                <wp:extent cx="1504950" cy="2615979"/>
                <wp:effectExtent l="0" t="0" r="19050" b="13335"/>
                <wp:wrapNone/>
                <wp:docPr id="1" name="Flowchart: Alternate Process 1"/>
                <wp:cNvGraphicFramePr/>
                <a:graphic xmlns:a="http://schemas.openxmlformats.org/drawingml/2006/main">
                  <a:graphicData uri="http://schemas.microsoft.com/office/word/2010/wordprocessingShape">
                    <wps:wsp>
                      <wps:cNvSpPr/>
                      <wps:spPr>
                        <a:xfrm>
                          <a:off x="0" y="0"/>
                          <a:ext cx="1504950" cy="2615979"/>
                        </a:xfrm>
                        <a:prstGeom prst="flowChartAlternate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rPr>
                            </w:pPr>
                            <w:r w:rsidRPr="00436807">
                              <w:rPr>
                                <w:rFonts w:ascii="Calibri Light" w:hAnsi="Calibri Light" w:cs="Tahoma"/>
                              </w:rPr>
                              <w:t>Students return the completed DBS application form, together with documentary</w:t>
                            </w:r>
                            <w:r w:rsidR="00141982">
                              <w:rPr>
                                <w:rFonts w:ascii="Calibri Light" w:hAnsi="Calibri Light" w:cs="Tahoma"/>
                              </w:rPr>
                              <w:t xml:space="preserve"> identification</w:t>
                            </w:r>
                            <w:r w:rsidRPr="00436807">
                              <w:rPr>
                                <w:rFonts w:ascii="Calibri Light" w:hAnsi="Calibri Light" w:cs="Tahoma"/>
                              </w:rPr>
                              <w:t xml:space="preserve"> evidence to their pros</w:t>
                            </w:r>
                            <w:r w:rsidR="00141982">
                              <w:rPr>
                                <w:rFonts w:ascii="Calibri Light" w:hAnsi="Calibri Light" w:cs="Tahoma"/>
                              </w:rPr>
                              <w:t>pective College Tutorial Office</w:t>
                            </w:r>
                            <w:r w:rsidR="005F473E">
                              <w:rPr>
                                <w:rFonts w:ascii="Calibri Light" w:hAnsi="Calibri Light" w:cs="Tahoma"/>
                              </w:rPr>
                              <w:t xml:space="preserve"> (Medics and Vets)</w:t>
                            </w:r>
                            <w:r w:rsidR="00141982">
                              <w:rPr>
                                <w:rFonts w:ascii="Calibri Light" w:hAnsi="Calibri Light" w:cs="Tahoma"/>
                              </w:rPr>
                              <w:t>, Faculty of Education or the</w:t>
                            </w:r>
                            <w:r w:rsidR="00CC61B5" w:rsidRPr="00CC61B5">
                              <w:rPr>
                                <w:rFonts w:ascii="Calibri Light" w:hAnsi="Calibri Light" w:cs="Tahoma"/>
                              </w:rPr>
                              <w:t xml:space="preserve"> </w:t>
                            </w:r>
                            <w:r w:rsidR="00CC61B5">
                              <w:rPr>
                                <w:rFonts w:ascii="Calibri Light" w:hAnsi="Calibri Light" w:cs="Tahoma"/>
                              </w:rPr>
                              <w:t>Student Registry</w:t>
                            </w:r>
                            <w:r w:rsidRPr="00436807">
                              <w:rPr>
                                <w:rFonts w:ascii="Calibri Light" w:hAnsi="Calibri Light" w:cs="Tahoma"/>
                              </w:rPr>
                              <w:t xml:space="preserve"> </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170D" id="Flowchart: Alternate Process 1" o:spid="_x0000_s1031" type="#_x0000_t176" style="position:absolute;left:0;text-align:left;margin-left:-44.45pt;margin-top:117.8pt;width:118.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" fillcolor="#4f81bd [3204]" strokecolor="#243f60 [1604]" strokeweight="2pt">
                <v:textbox>
                  <w:txbxContent>
                    <w:p w:rsidR="003515FC" w:rsidRPr="00436807" w:rsidRDefault="003515FC" w:rsidP="003515FC">
                      <w:pPr>
                        <w:jc w:val="center"/>
                        <w:rPr>
                          <w:rFonts w:ascii="Calibri Light" w:hAnsi="Calibri Light" w:cs="Tahoma"/>
                        </w:rPr>
                      </w:pPr>
                      <w:r w:rsidRPr="00436807">
                        <w:rPr>
                          <w:rFonts w:ascii="Calibri Light" w:hAnsi="Calibri Light" w:cs="Tahoma"/>
                        </w:rPr>
                        <w:t>Students return the completed DBS application form, together with documentary</w:t>
                      </w:r>
                      <w:r w:rsidR="00141982">
                        <w:rPr>
                          <w:rFonts w:ascii="Calibri Light" w:hAnsi="Calibri Light" w:cs="Tahoma"/>
                        </w:rPr>
                        <w:t xml:space="preserve"> identification</w:t>
                      </w:r>
                      <w:r w:rsidRPr="00436807">
                        <w:rPr>
                          <w:rFonts w:ascii="Calibri Light" w:hAnsi="Calibri Light" w:cs="Tahoma"/>
                        </w:rPr>
                        <w:t xml:space="preserve"> evidence to their pros</w:t>
                      </w:r>
                      <w:r w:rsidR="00141982">
                        <w:rPr>
                          <w:rFonts w:ascii="Calibri Light" w:hAnsi="Calibri Light" w:cs="Tahoma"/>
                        </w:rPr>
                        <w:t>pective College Tutorial Office</w:t>
                      </w:r>
                      <w:r w:rsidR="005F473E">
                        <w:rPr>
                          <w:rFonts w:ascii="Calibri Light" w:hAnsi="Calibri Light" w:cs="Tahoma"/>
                        </w:rPr>
                        <w:t xml:space="preserve"> (Medics and Vets)</w:t>
                      </w:r>
                      <w:r w:rsidR="00141982">
                        <w:rPr>
                          <w:rFonts w:ascii="Calibri Light" w:hAnsi="Calibri Light" w:cs="Tahoma"/>
                        </w:rPr>
                        <w:t>, Faculty of Education or the</w:t>
                      </w:r>
                      <w:r w:rsidR="00CC61B5" w:rsidRPr="00CC61B5">
                        <w:rPr>
                          <w:rFonts w:ascii="Calibri Light" w:hAnsi="Calibri Light" w:cs="Tahoma"/>
                        </w:rPr>
                        <w:t xml:space="preserve"> </w:t>
                      </w:r>
                      <w:r w:rsidR="00CC61B5">
                        <w:rPr>
                          <w:rFonts w:ascii="Calibri Light" w:hAnsi="Calibri Light" w:cs="Tahoma"/>
                        </w:rPr>
                        <w:t>Student Registry</w:t>
                      </w:r>
                      <w:r w:rsidRPr="00436807">
                        <w:rPr>
                          <w:rFonts w:ascii="Calibri Light" w:hAnsi="Calibri Light" w:cs="Tahoma"/>
                        </w:rPr>
                        <w:t xml:space="preserve"> </w:t>
                      </w:r>
                    </w:p>
                    <w:p w:rsidR="003515FC" w:rsidRPr="00436807" w:rsidRDefault="003515FC" w:rsidP="003515FC">
                      <w:pPr>
                        <w:jc w:val="center"/>
                        <w:rPr>
                          <w:rFonts w:ascii="Calibri Light" w:hAnsi="Calibri Light"/>
                        </w:rPr>
                      </w:pPr>
                    </w:p>
                  </w:txbxContent>
                </v:textbox>
              </v:shap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67456" behindDoc="0" locked="0" layoutInCell="1" allowOverlap="1" wp14:anchorId="635BFE2A" wp14:editId="5B326E78">
                <wp:simplePos x="0" y="0"/>
                <wp:positionH relativeFrom="column">
                  <wp:posOffset>8651018</wp:posOffset>
                </wp:positionH>
                <wp:positionV relativeFrom="paragraph">
                  <wp:posOffset>3745672</wp:posOffset>
                </wp:positionV>
                <wp:extent cx="7951" cy="413026"/>
                <wp:effectExtent l="0" t="0" r="30480" b="25400"/>
                <wp:wrapNone/>
                <wp:docPr id="290" name="Straight Connector 290"/>
                <wp:cNvGraphicFramePr/>
                <a:graphic xmlns:a="http://schemas.openxmlformats.org/drawingml/2006/main">
                  <a:graphicData uri="http://schemas.microsoft.com/office/word/2010/wordprocessingShape">
                    <wps:wsp>
                      <wps:cNvCnPr/>
                      <wps:spPr>
                        <a:xfrm flipH="1">
                          <a:off x="0" y="0"/>
                          <a:ext cx="7951" cy="41302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2B7F9" id="Straight Connector 29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2pt,294.95pt" to="681.85pt,3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" strokecolor="black [3040]">
                <v:stroke dashstyle="dash"/>
              </v:lin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58240" behindDoc="0" locked="0" layoutInCell="1" allowOverlap="1" wp14:anchorId="753E43FF" wp14:editId="70C380A6">
                <wp:simplePos x="0" y="0"/>
                <wp:positionH relativeFrom="column">
                  <wp:posOffset>7832035</wp:posOffset>
                </wp:positionH>
                <wp:positionV relativeFrom="paragraph">
                  <wp:posOffset>844357</wp:posOffset>
                </wp:positionV>
                <wp:extent cx="1550035" cy="2901618"/>
                <wp:effectExtent l="0" t="0" r="12065" b="13335"/>
                <wp:wrapNone/>
                <wp:docPr id="27" name="Flowchart: Alternate Process 27"/>
                <wp:cNvGraphicFramePr/>
                <a:graphic xmlns:a="http://schemas.openxmlformats.org/drawingml/2006/main">
                  <a:graphicData uri="http://schemas.microsoft.com/office/word/2010/wordprocessingShape">
                    <wps:wsp>
                      <wps:cNvSpPr/>
                      <wps:spPr>
                        <a:xfrm>
                          <a:off x="0" y="0"/>
                          <a:ext cx="1550035" cy="2901618"/>
                        </a:xfrm>
                        <a:prstGeom prst="flowChartAlternate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342EB" w:rsidRDefault="003515FC" w:rsidP="003515FC">
                            <w:pPr>
                              <w:jc w:val="center"/>
                              <w:rPr>
                                <w:rFonts w:ascii="Calibri Light" w:hAnsi="Calibri Light" w:cs="Tahoma"/>
                              </w:rPr>
                            </w:pPr>
                            <w:r w:rsidRPr="00436807">
                              <w:rPr>
                                <w:rFonts w:ascii="Calibri Light" w:hAnsi="Calibri Light" w:cs="Tahoma"/>
                                <w:b/>
                              </w:rPr>
                              <w:t>OPTION 2:</w:t>
                            </w:r>
                            <w:r w:rsidRPr="00436807">
                              <w:rPr>
                                <w:rFonts w:ascii="Calibri Light" w:hAnsi="Calibri Light" w:cs="Tahoma"/>
                              </w:rPr>
                              <w:t xml:space="preserve">     </w:t>
                            </w:r>
                          </w:p>
                          <w:p w:rsidR="003515FC" w:rsidRPr="00436807" w:rsidRDefault="003515FC" w:rsidP="003515FC">
                            <w:pPr>
                              <w:jc w:val="center"/>
                              <w:rPr>
                                <w:rFonts w:ascii="Calibri Light" w:hAnsi="Calibri Light" w:cs="Tahoma"/>
                                <w:u w:val="single"/>
                              </w:rPr>
                            </w:pPr>
                            <w:r w:rsidRPr="00436807">
                              <w:rPr>
                                <w:rFonts w:ascii="Calibri Light" w:hAnsi="Calibri Light" w:cs="Tahoma"/>
                                <w:u w:val="single"/>
                              </w:rPr>
                              <w:t>Send the Disclosure Certificate to the Student Registry</w:t>
                            </w:r>
                          </w:p>
                          <w:p w:rsidR="003515FC" w:rsidRPr="00436807" w:rsidRDefault="003515FC" w:rsidP="003515FC">
                            <w:pPr>
                              <w:jc w:val="center"/>
                              <w:rPr>
                                <w:rFonts w:ascii="Calibri Light" w:hAnsi="Calibri Light" w:cs="Tahoma"/>
                              </w:rPr>
                            </w:pPr>
                            <w:r w:rsidRPr="00436807">
                              <w:rPr>
                                <w:rFonts w:ascii="Calibri Light" w:hAnsi="Calibri Light" w:cs="Tahoma"/>
                              </w:rPr>
                              <w:t>The applicant sends their certificate to the Student Registry, a copy is made and the original is sent back to the applicant</w:t>
                            </w: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E43FF" id="Flowchart: Alternate Process 27" o:spid="_x0000_s1032" type="#_x0000_t176" style="position:absolute;left:0;text-align:left;margin-left:616.7pt;margin-top:66.5pt;width:122.05pt;height:2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" fillcolor="#4f81bd [3204]" strokecolor="#243f60 [1604]" strokeweight="2pt">
                <v:textbox>
                  <w:txbxContent>
                    <w:p w:rsidR="008342EB" w:rsidRDefault="003515FC" w:rsidP="003515FC">
                      <w:pPr>
                        <w:jc w:val="center"/>
                        <w:rPr>
                          <w:rFonts w:ascii="Calibri Light" w:hAnsi="Calibri Light" w:cs="Tahoma"/>
                        </w:rPr>
                      </w:pPr>
                      <w:r w:rsidRPr="00436807">
                        <w:rPr>
                          <w:rFonts w:ascii="Calibri Light" w:hAnsi="Calibri Light" w:cs="Tahoma"/>
                          <w:b/>
                        </w:rPr>
                        <w:t>OPTION 2:</w:t>
                      </w:r>
                      <w:r w:rsidRPr="00436807">
                        <w:rPr>
                          <w:rFonts w:ascii="Calibri Light" w:hAnsi="Calibri Light" w:cs="Tahoma"/>
                        </w:rPr>
                        <w:t xml:space="preserve">     </w:t>
                      </w:r>
                    </w:p>
                    <w:p w:rsidR="003515FC" w:rsidRPr="00436807" w:rsidRDefault="003515FC" w:rsidP="003515FC">
                      <w:pPr>
                        <w:jc w:val="center"/>
                        <w:rPr>
                          <w:rFonts w:ascii="Calibri Light" w:hAnsi="Calibri Light" w:cs="Tahoma"/>
                          <w:u w:val="single"/>
                        </w:rPr>
                      </w:pPr>
                      <w:r w:rsidRPr="00436807">
                        <w:rPr>
                          <w:rFonts w:ascii="Calibri Light" w:hAnsi="Calibri Light" w:cs="Tahoma"/>
                          <w:u w:val="single"/>
                        </w:rPr>
                        <w:t>Send the Disclosure Certificate to the Student Registry</w:t>
                      </w:r>
                    </w:p>
                    <w:p w:rsidR="003515FC" w:rsidRPr="00436807" w:rsidRDefault="003515FC" w:rsidP="003515FC">
                      <w:pPr>
                        <w:jc w:val="center"/>
                        <w:rPr>
                          <w:rFonts w:ascii="Calibri Light" w:hAnsi="Calibri Light" w:cs="Tahoma"/>
                        </w:rPr>
                      </w:pPr>
                      <w:r w:rsidRPr="00436807">
                        <w:rPr>
                          <w:rFonts w:ascii="Calibri Light" w:hAnsi="Calibri Light" w:cs="Tahoma"/>
                        </w:rPr>
                        <w:t>The applicant sends their certificate to the Student Registry, a copy is made and the original is sent back to the applicant</w:t>
                      </w: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rPr>
                      </w:pPr>
                    </w:p>
                  </w:txbxContent>
                </v:textbox>
              </v:shap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63360" behindDoc="0" locked="0" layoutInCell="1" allowOverlap="1" wp14:anchorId="38C4E0F0" wp14:editId="73F62DE0">
                <wp:simplePos x="0" y="0"/>
                <wp:positionH relativeFrom="column">
                  <wp:posOffset>6973293</wp:posOffset>
                </wp:positionH>
                <wp:positionV relativeFrom="paragraph">
                  <wp:posOffset>3754534</wp:posOffset>
                </wp:positionV>
                <wp:extent cx="15903" cy="483677"/>
                <wp:effectExtent l="0" t="0" r="22225" b="31115"/>
                <wp:wrapNone/>
                <wp:docPr id="289" name="Straight Connector 289"/>
                <wp:cNvGraphicFramePr/>
                <a:graphic xmlns:a="http://schemas.openxmlformats.org/drawingml/2006/main">
                  <a:graphicData uri="http://schemas.microsoft.com/office/word/2010/wordprocessingShape">
                    <wps:wsp>
                      <wps:cNvCnPr/>
                      <wps:spPr>
                        <a:xfrm flipH="1">
                          <a:off x="0" y="0"/>
                          <a:ext cx="15903" cy="48367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D3CFB" id="Straight Connector 28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1pt,295.65pt" to="550.35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" strokecolor="black [3040]">
                <v:stroke dashstyle="dash"/>
              </v:lin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52096" behindDoc="0" locked="0" layoutInCell="1" allowOverlap="1" wp14:anchorId="2037E796" wp14:editId="1BBC18E5">
                <wp:simplePos x="0" y="0"/>
                <wp:positionH relativeFrom="column">
                  <wp:posOffset>6106602</wp:posOffset>
                </wp:positionH>
                <wp:positionV relativeFrom="paragraph">
                  <wp:posOffset>836405</wp:posOffset>
                </wp:positionV>
                <wp:extent cx="1592414" cy="2910178"/>
                <wp:effectExtent l="0" t="0" r="27305" b="24130"/>
                <wp:wrapNone/>
                <wp:docPr id="18" name="Flowchart: Alternate Process 18"/>
                <wp:cNvGraphicFramePr/>
                <a:graphic xmlns:a="http://schemas.openxmlformats.org/drawingml/2006/main">
                  <a:graphicData uri="http://schemas.microsoft.com/office/word/2010/wordprocessingShape">
                    <wps:wsp>
                      <wps:cNvSpPr/>
                      <wps:spPr>
                        <a:xfrm>
                          <a:off x="0" y="0"/>
                          <a:ext cx="1592414" cy="2910178"/>
                        </a:xfrm>
                        <a:prstGeom prst="flowChartAlternate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342EB" w:rsidRDefault="003515FC" w:rsidP="003515FC">
                            <w:pPr>
                              <w:jc w:val="center"/>
                              <w:rPr>
                                <w:rFonts w:ascii="Calibri Light" w:hAnsi="Calibri Light" w:cs="Tahoma"/>
                              </w:rPr>
                            </w:pPr>
                            <w:r w:rsidRPr="00436807">
                              <w:rPr>
                                <w:rFonts w:ascii="Calibri Light" w:hAnsi="Calibri Light" w:cs="Tahoma"/>
                                <w:b/>
                              </w:rPr>
                              <w:t>OPTION 1:</w:t>
                            </w:r>
                            <w:r w:rsidRPr="00436807">
                              <w:rPr>
                                <w:rFonts w:ascii="Calibri Light" w:hAnsi="Calibri Light" w:cs="Tahoma"/>
                              </w:rPr>
                              <w:t xml:space="preserve"> </w:t>
                            </w:r>
                          </w:p>
                          <w:p w:rsidR="003515FC" w:rsidRPr="00436807" w:rsidRDefault="003515FC" w:rsidP="003515FC">
                            <w:pPr>
                              <w:jc w:val="center"/>
                              <w:rPr>
                                <w:rFonts w:ascii="Calibri Light" w:hAnsi="Calibri Light" w:cs="Tahoma"/>
                              </w:rPr>
                            </w:pPr>
                            <w:r w:rsidRPr="00436807">
                              <w:rPr>
                                <w:rFonts w:ascii="Calibri Light" w:hAnsi="Calibri Light" w:cs="Tahoma"/>
                                <w:u w:val="single"/>
                              </w:rPr>
                              <w:t>Subscribe to the DBS Update Service</w:t>
                            </w:r>
                            <w:r w:rsidR="00E63654">
                              <w:rPr>
                                <w:rFonts w:ascii="Calibri Light" w:hAnsi="Calibri Light" w:cs="Tahoma"/>
                                <w:u w:val="single"/>
                              </w:rPr>
                              <w:t xml:space="preserve"> within 14 days of receiving their DBS </w:t>
                            </w:r>
                            <w:proofErr w:type="spellStart"/>
                            <w:r w:rsidR="00E63654">
                              <w:rPr>
                                <w:rFonts w:ascii="Calibri Light" w:hAnsi="Calibri Light" w:cs="Tahoma"/>
                                <w:u w:val="single"/>
                              </w:rPr>
                              <w:t>cetifictate</w:t>
                            </w:r>
                            <w:proofErr w:type="spellEnd"/>
                          </w:p>
                          <w:p w:rsidR="003515FC" w:rsidRPr="00436807" w:rsidRDefault="003515FC" w:rsidP="003515FC">
                            <w:pPr>
                              <w:jc w:val="center"/>
                              <w:rPr>
                                <w:rFonts w:ascii="Calibri Light" w:hAnsi="Calibri Light" w:cs="Tahoma"/>
                              </w:rPr>
                            </w:pPr>
                            <w:r w:rsidRPr="00436807">
                              <w:rPr>
                                <w:rFonts w:ascii="Calibri Light" w:hAnsi="Calibri Light" w:cs="Tahoma"/>
                              </w:rPr>
                              <w:t>The applicant then informs the Student Registry of their Certificate Disclosure Number. The Student Registry uses this to check the status of the Disclosure, online</w:t>
                            </w: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E796" id="Flowchart: Alternate Process 18" o:spid="_x0000_s1033" type="#_x0000_t176" style="position:absolute;left:0;text-align:left;margin-left:480.85pt;margin-top:65.85pt;width:125.4pt;height:22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" fillcolor="#4f81bd [3204]" strokecolor="#243f60 [1604]" strokeweight="2pt">
                <v:textbox>
                  <w:txbxContent>
                    <w:p w:rsidR="008342EB" w:rsidRDefault="003515FC" w:rsidP="003515FC">
                      <w:pPr>
                        <w:jc w:val="center"/>
                        <w:rPr>
                          <w:rFonts w:ascii="Calibri Light" w:hAnsi="Calibri Light" w:cs="Tahoma"/>
                        </w:rPr>
                      </w:pPr>
                      <w:r w:rsidRPr="00436807">
                        <w:rPr>
                          <w:rFonts w:ascii="Calibri Light" w:hAnsi="Calibri Light" w:cs="Tahoma"/>
                          <w:b/>
                        </w:rPr>
                        <w:t>OPTION 1:</w:t>
                      </w:r>
                      <w:r w:rsidRPr="00436807">
                        <w:rPr>
                          <w:rFonts w:ascii="Calibri Light" w:hAnsi="Calibri Light" w:cs="Tahoma"/>
                        </w:rPr>
                        <w:t xml:space="preserve"> </w:t>
                      </w:r>
                    </w:p>
                    <w:p w:rsidR="003515FC" w:rsidRPr="00436807" w:rsidRDefault="003515FC" w:rsidP="003515FC">
                      <w:pPr>
                        <w:jc w:val="center"/>
                        <w:rPr>
                          <w:rFonts w:ascii="Calibri Light" w:hAnsi="Calibri Light" w:cs="Tahoma"/>
                        </w:rPr>
                      </w:pPr>
                      <w:r w:rsidRPr="00436807">
                        <w:rPr>
                          <w:rFonts w:ascii="Calibri Light" w:hAnsi="Calibri Light" w:cs="Tahoma"/>
                          <w:u w:val="single"/>
                        </w:rPr>
                        <w:t>Subscribe to the DBS Update Service</w:t>
                      </w:r>
                      <w:r w:rsidR="00E63654">
                        <w:rPr>
                          <w:rFonts w:ascii="Calibri Light" w:hAnsi="Calibri Light" w:cs="Tahoma"/>
                          <w:u w:val="single"/>
                        </w:rPr>
                        <w:t xml:space="preserve"> within 14 days of receiving their DBS </w:t>
                      </w:r>
                      <w:proofErr w:type="spellStart"/>
                      <w:r w:rsidR="00E63654">
                        <w:rPr>
                          <w:rFonts w:ascii="Calibri Light" w:hAnsi="Calibri Light" w:cs="Tahoma"/>
                          <w:u w:val="single"/>
                        </w:rPr>
                        <w:t>cetifictate</w:t>
                      </w:r>
                      <w:proofErr w:type="spellEnd"/>
                    </w:p>
                    <w:p w:rsidR="003515FC" w:rsidRPr="00436807" w:rsidRDefault="003515FC" w:rsidP="003515FC">
                      <w:pPr>
                        <w:jc w:val="center"/>
                        <w:rPr>
                          <w:rFonts w:ascii="Calibri Light" w:hAnsi="Calibri Light" w:cs="Tahoma"/>
                        </w:rPr>
                      </w:pPr>
                      <w:r w:rsidRPr="00436807">
                        <w:rPr>
                          <w:rFonts w:ascii="Calibri Light" w:hAnsi="Calibri Light" w:cs="Tahoma"/>
                        </w:rPr>
                        <w:t>The applicant then informs the Student Registry of their Certificate Disclosure Number. The Student Registry uses this to check the status of the Disclosure, online</w:t>
                      </w:r>
                    </w:p>
                    <w:p w:rsidR="003515FC" w:rsidRPr="00436807" w:rsidRDefault="003515FC" w:rsidP="003515FC">
                      <w:pPr>
                        <w:jc w:val="center"/>
                        <w:rPr>
                          <w:rFonts w:ascii="Calibri Light" w:hAnsi="Calibri Light" w:cs="Tahoma"/>
                        </w:rPr>
                      </w:pPr>
                    </w:p>
                    <w:p w:rsidR="003515FC" w:rsidRPr="00436807" w:rsidRDefault="003515FC" w:rsidP="003515FC">
                      <w:pPr>
                        <w:jc w:val="center"/>
                        <w:rPr>
                          <w:rFonts w:ascii="Calibri Light" w:hAnsi="Calibri Light"/>
                        </w:rPr>
                      </w:pPr>
                    </w:p>
                  </w:txbxContent>
                </v:textbox>
              </v:shap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72576" behindDoc="0" locked="0" layoutInCell="1" allowOverlap="1" wp14:anchorId="30D4AE64" wp14:editId="6A330F16">
                <wp:simplePos x="0" y="0"/>
                <wp:positionH relativeFrom="column">
                  <wp:posOffset>8466731</wp:posOffset>
                </wp:positionH>
                <wp:positionV relativeFrom="paragraph">
                  <wp:posOffset>164907</wp:posOffset>
                </wp:positionV>
                <wp:extent cx="276860" cy="636905"/>
                <wp:effectExtent l="57150" t="38100" r="27940" b="86995"/>
                <wp:wrapNone/>
                <wp:docPr id="298" name="Down Arrow 298"/>
                <wp:cNvGraphicFramePr/>
                <a:graphic xmlns:a="http://schemas.openxmlformats.org/drawingml/2006/main">
                  <a:graphicData uri="http://schemas.microsoft.com/office/word/2010/wordprocessingShape">
                    <wps:wsp>
                      <wps:cNvSpPr/>
                      <wps:spPr>
                        <a:xfrm>
                          <a:off x="0" y="0"/>
                          <a:ext cx="276860" cy="6369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74A3" id="Down Arrow 298" o:spid="_x0000_s1026" type="#_x0000_t67" style="position:absolute;margin-left:666.65pt;margin-top:13pt;width:21.8pt;height:5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" adj="16905" fillcolor="#a7bfde [1620]" strokecolor="#4579b8 [3044]">
                <v:fill color2="#e4ecf5 [500]" rotate="t" angle="180" colors="0 #a3c4ff;22938f #bfd5ff;1 #e5eeff" focus="100%" type="gradient"/>
                <v:shadow on="t" color="black" opacity="24903f" origin=",.5" offset="0,.55556mm"/>
              </v:shape>
            </w:pict>
          </mc:Fallback>
        </mc:AlternateContent>
      </w:r>
      <w:r w:rsidR="00E63654" w:rsidRPr="005C0323">
        <w:rPr>
          <w:rFonts w:ascii="Tahoma" w:hAnsi="Tahoma" w:cs="Tahoma"/>
          <w:noProof/>
          <w:color w:val="1F497D" w:themeColor="text2"/>
          <w:lang w:eastAsia="en-GB"/>
        </w:rPr>
        <mc:AlternateContent>
          <mc:Choice Requires="wps">
            <w:drawing>
              <wp:anchor distT="0" distB="0" distL="114300" distR="114300" simplePos="0" relativeHeight="251656192" behindDoc="0" locked="0" layoutInCell="1" allowOverlap="1" wp14:anchorId="43D6BA40" wp14:editId="1FB3FB60">
                <wp:simplePos x="0" y="0"/>
                <wp:positionH relativeFrom="column">
                  <wp:posOffset>6807200</wp:posOffset>
                </wp:positionH>
                <wp:positionV relativeFrom="paragraph">
                  <wp:posOffset>180671</wp:posOffset>
                </wp:positionV>
                <wp:extent cx="276860" cy="636905"/>
                <wp:effectExtent l="57150" t="38100" r="27940" b="86995"/>
                <wp:wrapNone/>
                <wp:docPr id="23" name="Down Arrow 23"/>
                <wp:cNvGraphicFramePr/>
                <a:graphic xmlns:a="http://schemas.openxmlformats.org/drawingml/2006/main">
                  <a:graphicData uri="http://schemas.microsoft.com/office/word/2010/wordprocessingShape">
                    <wps:wsp>
                      <wps:cNvSpPr/>
                      <wps:spPr>
                        <a:xfrm>
                          <a:off x="0" y="0"/>
                          <a:ext cx="276860" cy="6369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A83B7" id="Down Arrow 23" o:spid="_x0000_s1026" type="#_x0000_t67" style="position:absolute;margin-left:536pt;margin-top:14.25pt;width:21.8pt;height: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" adj="16905" fillcolor="#a7bfde [1620]" strokecolor="#4579b8 [3044]">
                <v:fill color2="#e4ecf5 [500]" rotate="t" angle="180" colors="0 #a3c4ff;22938f #bfd5ff;1 #e5eeff" focus="100%" type="gradient"/>
                <v:shadow on="t" color="black" opacity="24903f" origin=",.5" offset="0,.55556mm"/>
              </v:shape>
            </w:pict>
          </mc:Fallback>
        </mc:AlternateContent>
      </w:r>
      <w:r w:rsidR="008342EB" w:rsidRPr="005C0323">
        <w:rPr>
          <w:rFonts w:ascii="Tahoma" w:hAnsi="Tahoma" w:cs="Tahoma"/>
          <w:noProof/>
          <w:color w:val="1F497D" w:themeColor="text2"/>
          <w:lang w:eastAsia="en-GB"/>
        </w:rPr>
        <mc:AlternateContent>
          <mc:Choice Requires="wps">
            <w:drawing>
              <wp:anchor distT="0" distB="0" distL="114300" distR="114300" simplePos="0" relativeHeight="251641856" behindDoc="0" locked="0" layoutInCell="1" allowOverlap="1" wp14:anchorId="30CF99FD" wp14:editId="275357B4">
                <wp:simplePos x="0" y="0"/>
                <wp:positionH relativeFrom="column">
                  <wp:posOffset>1278255</wp:posOffset>
                </wp:positionH>
                <wp:positionV relativeFrom="paragraph">
                  <wp:posOffset>4004310</wp:posOffset>
                </wp:positionV>
                <wp:extent cx="2781300" cy="11430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2781300" cy="1143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8B393E" w:rsidP="00141982">
                            <w:pPr>
                              <w:jc w:val="center"/>
                              <w:rPr>
                                <w:rFonts w:ascii="Calibri Light" w:hAnsi="Calibri Light" w:cs="Tahoma"/>
                              </w:rPr>
                            </w:pPr>
                            <w:r>
                              <w:rPr>
                                <w:rFonts w:ascii="Calibri Light" w:hAnsi="Calibri Light" w:cs="Tahoma"/>
                              </w:rPr>
                              <w:t>All original identification</w:t>
                            </w:r>
                            <w:r w:rsidR="003515FC" w:rsidRPr="00436807">
                              <w:rPr>
                                <w:rFonts w:ascii="Calibri Light" w:hAnsi="Calibri Light" w:cs="Tahoma"/>
                              </w:rPr>
                              <w:t xml:space="preserve"> documents </w:t>
                            </w:r>
                            <w:proofErr w:type="gramStart"/>
                            <w:r w:rsidR="003515FC" w:rsidRPr="00436807">
                              <w:rPr>
                                <w:rFonts w:ascii="Calibri Light" w:hAnsi="Calibri Light" w:cs="Tahoma"/>
                              </w:rPr>
                              <w:t>are returned</w:t>
                            </w:r>
                            <w:proofErr w:type="gramEnd"/>
                            <w:r w:rsidR="003515FC" w:rsidRPr="00436807">
                              <w:rPr>
                                <w:rFonts w:ascii="Calibri Light" w:hAnsi="Calibri Light" w:cs="Tahoma"/>
                              </w:rPr>
                              <w:t xml:space="preserve"> to the applicants. Copies are retained by the College</w:t>
                            </w:r>
                            <w:r>
                              <w:rPr>
                                <w:rFonts w:ascii="Calibri Light" w:hAnsi="Calibri Light" w:cs="Tahoma"/>
                              </w:rPr>
                              <w:t>/</w:t>
                            </w:r>
                            <w:r w:rsidR="00141982">
                              <w:rPr>
                                <w:rFonts w:ascii="Calibri Light" w:hAnsi="Calibri Light" w:cs="Tahoma"/>
                              </w:rPr>
                              <w:t>Education/</w:t>
                            </w:r>
                            <w:r>
                              <w:rPr>
                                <w:rFonts w:ascii="Calibri Light" w:hAnsi="Calibri Light" w:cs="Tahoma"/>
                              </w:rPr>
                              <w:t>Student Registry</w:t>
                            </w:r>
                            <w:r w:rsidR="003515FC" w:rsidRPr="00436807">
                              <w:rPr>
                                <w:rFonts w:ascii="Calibri Light" w:hAnsi="Calibri Light" w:cs="Tahoma"/>
                              </w:rPr>
                              <w:t xml:space="preserve"> in case the DBS has any queries at a later date</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99FD" id="Flowchart: Alternate Process 5" o:spid="_x0000_s1034" type="#_x0000_t176" style="position:absolute;left:0;text-align:left;margin-left:100.65pt;margin-top:315.3pt;width:219pt;height:9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" fillcolor="#4f81bd [3204]" strokecolor="#243f60 [1604]" strokeweight="2pt">
                <v:textbox>
                  <w:txbxContent>
                    <w:p w:rsidR="003515FC" w:rsidRPr="00436807" w:rsidRDefault="008B393E" w:rsidP="00141982">
                      <w:pPr>
                        <w:jc w:val="center"/>
                        <w:rPr>
                          <w:rFonts w:ascii="Calibri Light" w:hAnsi="Calibri Light" w:cs="Tahoma"/>
                        </w:rPr>
                      </w:pPr>
                      <w:r>
                        <w:rPr>
                          <w:rFonts w:ascii="Calibri Light" w:hAnsi="Calibri Light" w:cs="Tahoma"/>
                        </w:rPr>
                        <w:t>All original identification</w:t>
                      </w:r>
                      <w:r w:rsidR="003515FC" w:rsidRPr="00436807">
                        <w:rPr>
                          <w:rFonts w:ascii="Calibri Light" w:hAnsi="Calibri Light" w:cs="Tahoma"/>
                        </w:rPr>
                        <w:t xml:space="preserve"> documents </w:t>
                      </w:r>
                      <w:proofErr w:type="gramStart"/>
                      <w:r w:rsidR="003515FC" w:rsidRPr="00436807">
                        <w:rPr>
                          <w:rFonts w:ascii="Calibri Light" w:hAnsi="Calibri Light" w:cs="Tahoma"/>
                        </w:rPr>
                        <w:t>are returned</w:t>
                      </w:r>
                      <w:proofErr w:type="gramEnd"/>
                      <w:r w:rsidR="003515FC" w:rsidRPr="00436807">
                        <w:rPr>
                          <w:rFonts w:ascii="Calibri Light" w:hAnsi="Calibri Light" w:cs="Tahoma"/>
                        </w:rPr>
                        <w:t xml:space="preserve"> to the applicants. Copies are retained by the College</w:t>
                      </w:r>
                      <w:r>
                        <w:rPr>
                          <w:rFonts w:ascii="Calibri Light" w:hAnsi="Calibri Light" w:cs="Tahoma"/>
                        </w:rPr>
                        <w:t>/</w:t>
                      </w:r>
                      <w:r w:rsidR="00141982">
                        <w:rPr>
                          <w:rFonts w:ascii="Calibri Light" w:hAnsi="Calibri Light" w:cs="Tahoma"/>
                        </w:rPr>
                        <w:t>Education/</w:t>
                      </w:r>
                      <w:r>
                        <w:rPr>
                          <w:rFonts w:ascii="Calibri Light" w:hAnsi="Calibri Light" w:cs="Tahoma"/>
                        </w:rPr>
                        <w:t>Student Registry</w:t>
                      </w:r>
                      <w:r w:rsidR="003515FC" w:rsidRPr="00436807">
                        <w:rPr>
                          <w:rFonts w:ascii="Calibri Light" w:hAnsi="Calibri Light" w:cs="Tahoma"/>
                        </w:rPr>
                        <w:t xml:space="preserve"> in case the DBS has any queries at a later date</w:t>
                      </w:r>
                    </w:p>
                    <w:p w:rsidR="003515FC" w:rsidRPr="00436807" w:rsidRDefault="003515FC" w:rsidP="003515FC">
                      <w:pPr>
                        <w:jc w:val="center"/>
                        <w:rPr>
                          <w:rFonts w:ascii="Calibri Light" w:hAnsi="Calibri Light"/>
                        </w:rPr>
                      </w:pPr>
                    </w:p>
                  </w:txbxContent>
                </v:textbox>
              </v:shape>
            </w:pict>
          </mc:Fallback>
        </mc:AlternateContent>
      </w:r>
      <w:r w:rsidR="008342EB" w:rsidRPr="005C0323">
        <w:rPr>
          <w:rFonts w:ascii="Tahoma" w:hAnsi="Tahoma" w:cs="Tahoma"/>
          <w:noProof/>
          <w:color w:val="1F497D" w:themeColor="text2"/>
          <w:lang w:eastAsia="en-GB"/>
        </w:rPr>
        <mc:AlternateContent>
          <mc:Choice Requires="wps">
            <w:drawing>
              <wp:anchor distT="0" distB="0" distL="114300" distR="114300" simplePos="0" relativeHeight="251650048" behindDoc="0" locked="0" layoutInCell="1" allowOverlap="1" wp14:anchorId="28FB54A1" wp14:editId="4CEA7CAE">
                <wp:simplePos x="0" y="0"/>
                <wp:positionH relativeFrom="column">
                  <wp:posOffset>4210050</wp:posOffset>
                </wp:positionH>
                <wp:positionV relativeFrom="paragraph">
                  <wp:posOffset>1499235</wp:posOffset>
                </wp:positionV>
                <wp:extent cx="1504950" cy="215265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1504950" cy="2152650"/>
                        </a:xfrm>
                        <a:prstGeom prst="flowChartAlternateProcess">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rPr>
                            </w:pPr>
                            <w:r w:rsidRPr="00436807">
                              <w:rPr>
                                <w:rFonts w:ascii="Calibri Light" w:hAnsi="Calibri Light" w:cs="Tahoma"/>
                              </w:rPr>
                              <w:t xml:space="preserve">If the DBS have any queries concerning the application, they will contact the Student Registry. </w:t>
                            </w:r>
                          </w:p>
                          <w:p w:rsidR="003515FC" w:rsidRPr="00436807" w:rsidRDefault="003515FC" w:rsidP="003515FC">
                            <w:pPr>
                              <w:jc w:val="center"/>
                              <w:rPr>
                                <w:rFonts w:ascii="Calibri Light" w:hAnsi="Calibri Light" w:cs="Tahoma"/>
                              </w:rPr>
                            </w:pPr>
                            <w:r w:rsidRPr="00436807">
                              <w:rPr>
                                <w:rFonts w:ascii="Calibri Light" w:hAnsi="Calibri Light" w:cs="Tahoma"/>
                              </w:rPr>
                              <w:t xml:space="preserve">The College </w:t>
                            </w:r>
                            <w:r w:rsidR="008342EB">
                              <w:rPr>
                                <w:rFonts w:ascii="Calibri Light" w:hAnsi="Calibri Light" w:cs="Tahoma"/>
                              </w:rPr>
                              <w:t xml:space="preserve">or Faculty of Education </w:t>
                            </w:r>
                            <w:r w:rsidRPr="00436807">
                              <w:rPr>
                                <w:rFonts w:ascii="Calibri Light" w:hAnsi="Calibri Light" w:cs="Tahoma"/>
                              </w:rPr>
                              <w:t>may then be contacted to answer any questions</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54A1" id="Flowchart: Alternate Process 9" o:spid="_x0000_s1035" type="#_x0000_t176" style="position:absolute;left:0;text-align:left;margin-left:331.5pt;margin-top:118.05pt;width:118.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" fillcolor="#4f81bd [3204]" strokecolor="#243f60 [1604]" strokeweight="2pt">
                <v:textbox>
                  <w:txbxContent>
                    <w:p w:rsidR="003515FC" w:rsidRPr="00436807" w:rsidRDefault="003515FC" w:rsidP="003515FC">
                      <w:pPr>
                        <w:jc w:val="center"/>
                        <w:rPr>
                          <w:rFonts w:ascii="Calibri Light" w:hAnsi="Calibri Light" w:cs="Tahoma"/>
                        </w:rPr>
                      </w:pPr>
                      <w:r w:rsidRPr="00436807">
                        <w:rPr>
                          <w:rFonts w:ascii="Calibri Light" w:hAnsi="Calibri Light" w:cs="Tahoma"/>
                        </w:rPr>
                        <w:t xml:space="preserve">If the DBS have any queries concerning the application, they will contact the Student Registry. </w:t>
                      </w:r>
                    </w:p>
                    <w:p w:rsidR="003515FC" w:rsidRPr="00436807" w:rsidRDefault="003515FC" w:rsidP="003515FC">
                      <w:pPr>
                        <w:jc w:val="center"/>
                        <w:rPr>
                          <w:rFonts w:ascii="Calibri Light" w:hAnsi="Calibri Light" w:cs="Tahoma"/>
                        </w:rPr>
                      </w:pPr>
                      <w:r w:rsidRPr="00436807">
                        <w:rPr>
                          <w:rFonts w:ascii="Calibri Light" w:hAnsi="Calibri Light" w:cs="Tahoma"/>
                        </w:rPr>
                        <w:t xml:space="preserve">The College </w:t>
                      </w:r>
                      <w:r w:rsidR="008342EB">
                        <w:rPr>
                          <w:rFonts w:ascii="Calibri Light" w:hAnsi="Calibri Light" w:cs="Tahoma"/>
                        </w:rPr>
                        <w:t xml:space="preserve">or Faculty of Education </w:t>
                      </w:r>
                      <w:r w:rsidRPr="00436807">
                        <w:rPr>
                          <w:rFonts w:ascii="Calibri Light" w:hAnsi="Calibri Light" w:cs="Tahoma"/>
                        </w:rPr>
                        <w:t>may then be contacted to answer any questions</w:t>
                      </w:r>
                    </w:p>
                    <w:p w:rsidR="003515FC" w:rsidRPr="00436807" w:rsidRDefault="003515FC" w:rsidP="003515FC">
                      <w:pPr>
                        <w:jc w:val="center"/>
                        <w:rPr>
                          <w:rFonts w:ascii="Calibri Light" w:hAnsi="Calibri Light"/>
                        </w:rPr>
                      </w:pPr>
                    </w:p>
                  </w:txbxContent>
                </v:textbox>
              </v:shape>
            </w:pict>
          </mc:Fallback>
        </mc:AlternateContent>
      </w:r>
      <w:r w:rsidR="008342EB" w:rsidRPr="00FE2280">
        <w:rPr>
          <w:rFonts w:ascii="Tahoma" w:hAnsi="Tahoma" w:cs="Tahoma"/>
          <w:noProof/>
          <w:lang w:eastAsia="en-GB"/>
        </w:rPr>
        <mc:AlternateContent>
          <mc:Choice Requires="wps">
            <w:drawing>
              <wp:anchor distT="0" distB="0" distL="114300" distR="114300" simplePos="0" relativeHeight="251669504" behindDoc="0" locked="0" layoutInCell="1" allowOverlap="1" wp14:anchorId="56BF4859" wp14:editId="03475A33">
                <wp:simplePos x="0" y="0"/>
                <wp:positionH relativeFrom="column">
                  <wp:posOffset>6452870</wp:posOffset>
                </wp:positionH>
                <wp:positionV relativeFrom="paragraph">
                  <wp:posOffset>3957955</wp:posOffset>
                </wp:positionV>
                <wp:extent cx="2726690" cy="1083945"/>
                <wp:effectExtent l="0" t="0" r="16510" b="20955"/>
                <wp:wrapNone/>
                <wp:docPr id="29" name="Flowchart: Alternate Process 29"/>
                <wp:cNvGraphicFramePr/>
                <a:graphic xmlns:a="http://schemas.openxmlformats.org/drawingml/2006/main">
                  <a:graphicData uri="http://schemas.microsoft.com/office/word/2010/wordprocessingShape">
                    <wps:wsp>
                      <wps:cNvSpPr/>
                      <wps:spPr>
                        <a:xfrm>
                          <a:off x="0" y="0"/>
                          <a:ext cx="2726690" cy="108394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436807" w:rsidRDefault="003515FC" w:rsidP="003515FC">
                            <w:pPr>
                              <w:jc w:val="center"/>
                              <w:rPr>
                                <w:rFonts w:ascii="Calibri Light" w:hAnsi="Calibri Light" w:cs="Tahoma"/>
                                <w:b/>
                              </w:rPr>
                            </w:pPr>
                            <w:r w:rsidRPr="00436807">
                              <w:rPr>
                                <w:rFonts w:ascii="Calibri Light" w:hAnsi="Calibri Light" w:cs="Tahoma"/>
                              </w:rPr>
                              <w:t xml:space="preserve">When the Student Registry </w:t>
                            </w:r>
                            <w:r w:rsidR="005F473E" w:rsidRPr="00436807">
                              <w:rPr>
                                <w:rFonts w:ascii="Calibri Light" w:hAnsi="Calibri Light" w:cs="Tahoma"/>
                              </w:rPr>
                              <w:t>either has</w:t>
                            </w:r>
                            <w:r w:rsidRPr="00436807">
                              <w:rPr>
                                <w:rFonts w:ascii="Calibri Light" w:hAnsi="Calibri Light" w:cs="Tahoma"/>
                              </w:rPr>
                              <w:t xml:space="preserve"> seen the original Disclosure Certificate or checked the status online, the prospective College</w:t>
                            </w:r>
                            <w:r w:rsidR="008933EA">
                              <w:rPr>
                                <w:rFonts w:ascii="Calibri Light" w:hAnsi="Calibri Light" w:cs="Tahoma"/>
                              </w:rPr>
                              <w:t>/Department</w:t>
                            </w:r>
                            <w:r w:rsidRPr="00436807">
                              <w:rPr>
                                <w:rFonts w:ascii="Calibri Light" w:hAnsi="Calibri Light" w:cs="Tahoma"/>
                              </w:rPr>
                              <w:t xml:space="preserve"> </w:t>
                            </w:r>
                            <w:proofErr w:type="gramStart"/>
                            <w:r w:rsidRPr="00436807">
                              <w:rPr>
                                <w:rFonts w:ascii="Calibri Light" w:hAnsi="Calibri Light" w:cs="Tahoma"/>
                              </w:rPr>
                              <w:t>will be informed</w:t>
                            </w:r>
                            <w:proofErr w:type="gramEnd"/>
                            <w:r w:rsidRPr="00436807">
                              <w:rPr>
                                <w:rFonts w:ascii="Calibri Light" w:hAnsi="Calibri Light" w:cs="Tahoma"/>
                              </w:rPr>
                              <w:t xml:space="preserve"> of the result</w:t>
                            </w:r>
                          </w:p>
                          <w:p w:rsidR="003515FC" w:rsidRPr="00436807" w:rsidRDefault="003515FC" w:rsidP="003515FC">
                            <w:pPr>
                              <w:jc w:val="center"/>
                              <w:rPr>
                                <w:rFonts w:ascii="Calibri Light" w:hAnsi="Calibri Ligh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4859" id="Flowchart: Alternate Process 29" o:spid="_x0000_s1036" type="#_x0000_t176" style="position:absolute;left:0;text-align:left;margin-left:508.1pt;margin-top:311.65pt;width:214.7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" fillcolor="#4f81bd [3204]" strokecolor="#243f60 [1604]" strokeweight="2pt">
                <v:textbox>
                  <w:txbxContent>
                    <w:p w:rsidR="003515FC" w:rsidRPr="00436807" w:rsidRDefault="003515FC" w:rsidP="003515FC">
                      <w:pPr>
                        <w:jc w:val="center"/>
                        <w:rPr>
                          <w:rFonts w:ascii="Calibri Light" w:hAnsi="Calibri Light" w:cs="Tahoma"/>
                          <w:b/>
                        </w:rPr>
                      </w:pPr>
                      <w:r w:rsidRPr="00436807">
                        <w:rPr>
                          <w:rFonts w:ascii="Calibri Light" w:hAnsi="Calibri Light" w:cs="Tahoma"/>
                        </w:rPr>
                        <w:t xml:space="preserve">When the Student Registry </w:t>
                      </w:r>
                      <w:r w:rsidR="005F473E" w:rsidRPr="00436807">
                        <w:rPr>
                          <w:rFonts w:ascii="Calibri Light" w:hAnsi="Calibri Light" w:cs="Tahoma"/>
                        </w:rPr>
                        <w:t>either has</w:t>
                      </w:r>
                      <w:r w:rsidRPr="00436807">
                        <w:rPr>
                          <w:rFonts w:ascii="Calibri Light" w:hAnsi="Calibri Light" w:cs="Tahoma"/>
                        </w:rPr>
                        <w:t xml:space="preserve"> seen the original Disclosure Certificate or checked the status online, the prospective College</w:t>
                      </w:r>
                      <w:r w:rsidR="008933EA">
                        <w:rPr>
                          <w:rFonts w:ascii="Calibri Light" w:hAnsi="Calibri Light" w:cs="Tahoma"/>
                        </w:rPr>
                        <w:t>/Department</w:t>
                      </w:r>
                      <w:r w:rsidRPr="00436807">
                        <w:rPr>
                          <w:rFonts w:ascii="Calibri Light" w:hAnsi="Calibri Light" w:cs="Tahoma"/>
                        </w:rPr>
                        <w:t xml:space="preserve"> </w:t>
                      </w:r>
                      <w:proofErr w:type="gramStart"/>
                      <w:r w:rsidRPr="00436807">
                        <w:rPr>
                          <w:rFonts w:ascii="Calibri Light" w:hAnsi="Calibri Light" w:cs="Tahoma"/>
                        </w:rPr>
                        <w:t>will be informed</w:t>
                      </w:r>
                      <w:proofErr w:type="gramEnd"/>
                      <w:r w:rsidRPr="00436807">
                        <w:rPr>
                          <w:rFonts w:ascii="Calibri Light" w:hAnsi="Calibri Light" w:cs="Tahoma"/>
                        </w:rPr>
                        <w:t xml:space="preserve"> of the result</w:t>
                      </w:r>
                    </w:p>
                    <w:p w:rsidR="003515FC" w:rsidRPr="00436807" w:rsidRDefault="003515FC" w:rsidP="003515FC">
                      <w:pPr>
                        <w:jc w:val="center"/>
                        <w:rPr>
                          <w:rFonts w:ascii="Calibri Light" w:hAnsi="Calibri Light"/>
                        </w:rPr>
                      </w:pPr>
                    </w:p>
                  </w:txbxContent>
                </v:textbox>
              </v:shape>
            </w:pict>
          </mc:Fallback>
        </mc:AlternateContent>
      </w:r>
      <w:r w:rsidR="00141982" w:rsidRPr="005C0323">
        <w:rPr>
          <w:rFonts w:ascii="Tahoma" w:hAnsi="Tahoma" w:cs="Tahoma"/>
          <w:noProof/>
          <w:color w:val="1F497D" w:themeColor="text2"/>
          <w:lang w:eastAsia="en-GB"/>
        </w:rPr>
        <mc:AlternateContent>
          <mc:Choice Requires="wps">
            <w:drawing>
              <wp:anchor distT="0" distB="0" distL="114300" distR="114300" simplePos="0" relativeHeight="251660288" behindDoc="0" locked="0" layoutInCell="1" allowOverlap="1" wp14:anchorId="4873C62F" wp14:editId="1C86D384">
                <wp:simplePos x="0" y="0"/>
                <wp:positionH relativeFrom="column">
                  <wp:posOffset>2508885</wp:posOffset>
                </wp:positionH>
                <wp:positionV relativeFrom="paragraph">
                  <wp:posOffset>3235325</wp:posOffset>
                </wp:positionV>
                <wp:extent cx="276860" cy="636905"/>
                <wp:effectExtent l="57150" t="38100" r="27940" b="86995"/>
                <wp:wrapNone/>
                <wp:docPr id="4" name="Down Arrow 4"/>
                <wp:cNvGraphicFramePr/>
                <a:graphic xmlns:a="http://schemas.openxmlformats.org/drawingml/2006/main">
                  <a:graphicData uri="http://schemas.microsoft.com/office/word/2010/wordprocessingShape">
                    <wps:wsp>
                      <wps:cNvSpPr/>
                      <wps:spPr>
                        <a:xfrm>
                          <a:off x="0" y="0"/>
                          <a:ext cx="276860" cy="63690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40A94" id="Down Arrow 4" o:spid="_x0000_s1026" type="#_x0000_t67" style="position:absolute;margin-left:197.55pt;margin-top:254.75pt;width:21.8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" adj="16905" fillcolor="#a7bfde [1620]" strokecolor="#4579b8 [3044]">
                <v:fill color2="#e4ecf5 [500]" rotate="t" angle="180" colors="0 #a3c4ff;22938f #bfd5ff;1 #e5eeff" focus="100%" type="gradient"/>
                <v:shadow on="t" color="black" opacity="24903f" origin=",.5" offset="0,.55556mm"/>
              </v:shape>
            </w:pict>
          </mc:Fallback>
        </mc:AlternateContent>
      </w:r>
      <w:r w:rsidR="00141982" w:rsidRPr="005C0323">
        <w:rPr>
          <w:rFonts w:ascii="Tahoma" w:hAnsi="Tahoma" w:cs="Tahoma"/>
          <w:noProof/>
          <w:color w:val="1F497D" w:themeColor="text2"/>
          <w:lang w:eastAsia="en-GB"/>
        </w:rPr>
        <mc:AlternateContent>
          <mc:Choice Requires="wps">
            <w:drawing>
              <wp:anchor distT="0" distB="0" distL="114300" distR="114300" simplePos="0" relativeHeight="251656192" behindDoc="0" locked="0" layoutInCell="1" allowOverlap="1" wp14:anchorId="7B6D2BA4" wp14:editId="263037BA">
                <wp:simplePos x="0" y="0"/>
                <wp:positionH relativeFrom="column">
                  <wp:posOffset>2505075</wp:posOffset>
                </wp:positionH>
                <wp:positionV relativeFrom="paragraph">
                  <wp:posOffset>821055</wp:posOffset>
                </wp:positionV>
                <wp:extent cx="276860" cy="1146810"/>
                <wp:effectExtent l="57150" t="38100" r="46990" b="91440"/>
                <wp:wrapNone/>
                <wp:docPr id="308" name="Down Arrow 308"/>
                <wp:cNvGraphicFramePr/>
                <a:graphic xmlns:a="http://schemas.openxmlformats.org/drawingml/2006/main">
                  <a:graphicData uri="http://schemas.microsoft.com/office/word/2010/wordprocessingShape">
                    <wps:wsp>
                      <wps:cNvSpPr/>
                      <wps:spPr>
                        <a:xfrm flipV="1">
                          <a:off x="0" y="0"/>
                          <a:ext cx="276860" cy="1146810"/>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C62F" id="Down Arrow 308" o:spid="_x0000_s1026" type="#_x0000_t67" style="position:absolute;margin-left:197.25pt;margin-top:64.65pt;width:21.8pt;height:90.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" adj="18993" fillcolor="#a7bfde [1620]" strokecolor="#4579b8 [3044]">
                <v:fill color2="#e4ecf5 [500]" rotate="t" angle="180" colors="0 #a3c4ff;22938f #bfd5ff;1 #e5eeff" focus="100%" type="gradient"/>
                <v:shadow on="t" color="black" opacity="24903f" origin=",.5" offset="0,.55556mm"/>
              </v:shape>
            </w:pict>
          </mc:Fallback>
        </mc:AlternateContent>
      </w:r>
      <w:r w:rsidR="00141982" w:rsidRPr="005C0323">
        <w:rPr>
          <w:rFonts w:ascii="Tahoma" w:hAnsi="Tahoma" w:cs="Tahoma"/>
          <w:noProof/>
          <w:color w:val="1F497D" w:themeColor="text2"/>
          <w:lang w:eastAsia="en-GB"/>
        </w:rPr>
        <mc:AlternateContent>
          <mc:Choice Requires="wps">
            <w:drawing>
              <wp:anchor distT="0" distB="0" distL="114300" distR="114300" simplePos="0" relativeHeight="251659264" behindDoc="0" locked="0" layoutInCell="1" allowOverlap="1" wp14:anchorId="3FC28EC2" wp14:editId="25EB8DB5">
                <wp:simplePos x="0" y="0"/>
                <wp:positionH relativeFrom="column">
                  <wp:posOffset>1781175</wp:posOffset>
                </wp:positionH>
                <wp:positionV relativeFrom="paragraph">
                  <wp:posOffset>2074545</wp:posOffset>
                </wp:positionV>
                <wp:extent cx="1704975" cy="105727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1704975" cy="10572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15FC" w:rsidRPr="008B393E" w:rsidRDefault="00141982" w:rsidP="00141982">
                            <w:pPr>
                              <w:jc w:val="center"/>
                              <w:rPr>
                                <w:rFonts w:ascii="Calibri Light" w:hAnsi="Calibri Light" w:cs="Tahoma"/>
                                <w:b/>
                              </w:rPr>
                            </w:pPr>
                            <w:r>
                              <w:rPr>
                                <w:rFonts w:ascii="Calibri Light" w:hAnsi="Calibri Light" w:cs="Tahoma"/>
                              </w:rPr>
                              <w:t xml:space="preserve">The College, Education or the Student Registry </w:t>
                            </w:r>
                            <w:r w:rsidR="003515FC" w:rsidRPr="00436807">
                              <w:rPr>
                                <w:rFonts w:ascii="Calibri Light" w:hAnsi="Calibri Light" w:cs="Tahoma"/>
                              </w:rPr>
                              <w:t xml:space="preserve">checks the form and completes </w:t>
                            </w:r>
                            <w:r w:rsidR="003515FC" w:rsidRPr="00436807">
                              <w:rPr>
                                <w:rFonts w:ascii="Calibri Light" w:hAnsi="Calibri Light" w:cs="Tahoma"/>
                                <w:b/>
                              </w:rPr>
                              <w:t>Sections</w:t>
                            </w:r>
                            <w:r w:rsidR="003515FC" w:rsidRPr="00436807">
                              <w:rPr>
                                <w:rFonts w:ascii="Calibri Light" w:hAnsi="Calibri Light" w:cs="Tahoma"/>
                              </w:rPr>
                              <w:t xml:space="preserve"> </w:t>
                            </w:r>
                            <w:r w:rsidR="003515FC" w:rsidRPr="00436807">
                              <w:rPr>
                                <w:rFonts w:ascii="Calibri Light" w:hAnsi="Calibri Light" w:cs="Tahoma"/>
                                <w:b/>
                              </w:rPr>
                              <w:t xml:space="preserve">W </w:t>
                            </w:r>
                            <w:r w:rsidR="003515FC" w:rsidRPr="00436807">
                              <w:rPr>
                                <w:rFonts w:ascii="Calibri Light" w:hAnsi="Calibri Light" w:cs="Tahoma"/>
                              </w:rPr>
                              <w:t xml:space="preserve">and </w:t>
                            </w:r>
                            <w:r w:rsidR="003515FC" w:rsidRPr="00436807">
                              <w:rPr>
                                <w:rFonts w:ascii="Calibri Light" w:hAnsi="Calibri Light" w:cs="Tahoma"/>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8EC2" id="Flowchart: Alternate Process 2" o:spid="_x0000_s1037" type="#_x0000_t176" style="position:absolute;left:0;text-align:left;margin-left:140.25pt;margin-top:163.35pt;width:134.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" fillcolor="#4f81bd [3204]" strokecolor="#243f60 [1604]" strokeweight="2pt">
                <v:textbox>
                  <w:txbxContent>
                    <w:p w:rsidR="003515FC" w:rsidRPr="008B393E" w:rsidRDefault="00141982" w:rsidP="00141982">
                      <w:pPr>
                        <w:jc w:val="center"/>
                        <w:rPr>
                          <w:rFonts w:ascii="Calibri Light" w:hAnsi="Calibri Light" w:cs="Tahoma"/>
                          <w:b/>
                        </w:rPr>
                      </w:pPr>
                      <w:r>
                        <w:rPr>
                          <w:rFonts w:ascii="Calibri Light" w:hAnsi="Calibri Light" w:cs="Tahoma"/>
                        </w:rPr>
                        <w:t xml:space="preserve">The College, Education or the Student Registry </w:t>
                      </w:r>
                      <w:r w:rsidR="003515FC" w:rsidRPr="00436807">
                        <w:rPr>
                          <w:rFonts w:ascii="Calibri Light" w:hAnsi="Calibri Light" w:cs="Tahoma"/>
                        </w:rPr>
                        <w:t xml:space="preserve">checks the form and completes </w:t>
                      </w:r>
                      <w:r w:rsidR="003515FC" w:rsidRPr="00436807">
                        <w:rPr>
                          <w:rFonts w:ascii="Calibri Light" w:hAnsi="Calibri Light" w:cs="Tahoma"/>
                          <w:b/>
                        </w:rPr>
                        <w:t>Sections</w:t>
                      </w:r>
                      <w:r w:rsidR="003515FC" w:rsidRPr="00436807">
                        <w:rPr>
                          <w:rFonts w:ascii="Calibri Light" w:hAnsi="Calibri Light" w:cs="Tahoma"/>
                        </w:rPr>
                        <w:t xml:space="preserve"> </w:t>
                      </w:r>
                      <w:r w:rsidR="003515FC" w:rsidRPr="00436807">
                        <w:rPr>
                          <w:rFonts w:ascii="Calibri Light" w:hAnsi="Calibri Light" w:cs="Tahoma"/>
                          <w:b/>
                        </w:rPr>
                        <w:t xml:space="preserve">W </w:t>
                      </w:r>
                      <w:r w:rsidR="003515FC" w:rsidRPr="00436807">
                        <w:rPr>
                          <w:rFonts w:ascii="Calibri Light" w:hAnsi="Calibri Light" w:cs="Tahoma"/>
                        </w:rPr>
                        <w:t xml:space="preserve">and </w:t>
                      </w:r>
                      <w:r w:rsidR="003515FC" w:rsidRPr="00436807">
                        <w:rPr>
                          <w:rFonts w:ascii="Calibri Light" w:hAnsi="Calibri Light" w:cs="Tahoma"/>
                          <w:b/>
                        </w:rPr>
                        <w:t>X</w:t>
                      </w:r>
                    </w:p>
                  </w:txbxContent>
                </v:textbox>
              </v:shape>
            </w:pict>
          </mc:Fallback>
        </mc:AlternateContent>
      </w:r>
    </w:p>
    <w:sectPr w:rsidR="003515FC" w:rsidSect="00B37FFC">
      <w:pgSz w:w="16838" w:h="11906" w:orient="landscape"/>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959"/>
    <w:multiLevelType w:val="multilevel"/>
    <w:tmpl w:val="929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F7DCC"/>
    <w:multiLevelType w:val="multilevel"/>
    <w:tmpl w:val="929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7441A"/>
    <w:multiLevelType w:val="multilevel"/>
    <w:tmpl w:val="929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B4C1D"/>
    <w:multiLevelType w:val="multilevel"/>
    <w:tmpl w:val="929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E04B3"/>
    <w:multiLevelType w:val="multilevel"/>
    <w:tmpl w:val="929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B5384"/>
    <w:multiLevelType w:val="multilevel"/>
    <w:tmpl w:val="68C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64"/>
    <w:rsid w:val="00141982"/>
    <w:rsid w:val="002A5FB6"/>
    <w:rsid w:val="003515FC"/>
    <w:rsid w:val="00430674"/>
    <w:rsid w:val="00436807"/>
    <w:rsid w:val="005F473E"/>
    <w:rsid w:val="00615951"/>
    <w:rsid w:val="00622B6B"/>
    <w:rsid w:val="007A0D62"/>
    <w:rsid w:val="007A68F0"/>
    <w:rsid w:val="007C4373"/>
    <w:rsid w:val="007E4E4B"/>
    <w:rsid w:val="00810F40"/>
    <w:rsid w:val="008342EB"/>
    <w:rsid w:val="00882E37"/>
    <w:rsid w:val="008933EA"/>
    <w:rsid w:val="008B393E"/>
    <w:rsid w:val="008C547A"/>
    <w:rsid w:val="00A009A2"/>
    <w:rsid w:val="00AA3F32"/>
    <w:rsid w:val="00B37FFC"/>
    <w:rsid w:val="00C42464"/>
    <w:rsid w:val="00CC61B5"/>
    <w:rsid w:val="00E63654"/>
    <w:rsid w:val="00F910FD"/>
    <w:rsid w:val="00FA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67A5"/>
  <w15:docId w15:val="{9F417E96-CCE5-434E-8FB4-CC191911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C61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3F32"/>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464"/>
  </w:style>
  <w:style w:type="paragraph" w:styleId="NormalWeb">
    <w:name w:val="Normal (Web)"/>
    <w:basedOn w:val="Normal"/>
    <w:uiPriority w:val="99"/>
    <w:semiHidden/>
    <w:unhideWhenUsed/>
    <w:rsid w:val="00C4246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A3F3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A3F32"/>
    <w:pPr>
      <w:ind w:left="720"/>
      <w:contextualSpacing/>
    </w:pPr>
  </w:style>
  <w:style w:type="character" w:customStyle="1" w:styleId="Heading2Char">
    <w:name w:val="Heading 2 Char"/>
    <w:basedOn w:val="DefaultParagraphFont"/>
    <w:link w:val="Heading2"/>
    <w:uiPriority w:val="9"/>
    <w:rsid w:val="00CC61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141B"/>
    <w:rPr>
      <w:rFonts w:ascii="Tahoma" w:hAnsi="Tahoma" w:cs="Tahoma"/>
      <w:sz w:val="16"/>
      <w:szCs w:val="16"/>
    </w:rPr>
  </w:style>
  <w:style w:type="character" w:customStyle="1" w:styleId="BalloonTextChar">
    <w:name w:val="Balloon Text Char"/>
    <w:basedOn w:val="DefaultParagraphFont"/>
    <w:link w:val="BalloonText"/>
    <w:uiPriority w:val="99"/>
    <w:semiHidden/>
    <w:rsid w:val="00FA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6575">
      <w:bodyDiv w:val="1"/>
      <w:marLeft w:val="0"/>
      <w:marRight w:val="0"/>
      <w:marTop w:val="0"/>
      <w:marBottom w:val="0"/>
      <w:divBdr>
        <w:top w:val="none" w:sz="0" w:space="0" w:color="auto"/>
        <w:left w:val="none" w:sz="0" w:space="0" w:color="auto"/>
        <w:bottom w:val="none" w:sz="0" w:space="0" w:color="auto"/>
        <w:right w:val="none" w:sz="0" w:space="0" w:color="auto"/>
      </w:divBdr>
    </w:div>
    <w:div w:id="1861040408">
      <w:bodyDiv w:val="1"/>
      <w:marLeft w:val="0"/>
      <w:marRight w:val="0"/>
      <w:marTop w:val="0"/>
      <w:marBottom w:val="0"/>
      <w:divBdr>
        <w:top w:val="none" w:sz="0" w:space="0" w:color="auto"/>
        <w:left w:val="none" w:sz="0" w:space="0" w:color="auto"/>
        <w:bottom w:val="none" w:sz="0" w:space="0" w:color="auto"/>
        <w:right w:val="none" w:sz="0" w:space="0" w:color="auto"/>
      </w:divBdr>
    </w:div>
    <w:div w:id="20611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Watkins-Wright</dc:creator>
  <cp:lastModifiedBy>Tracey Boram</cp:lastModifiedBy>
  <cp:revision>2</cp:revision>
  <dcterms:created xsi:type="dcterms:W3CDTF">2019-12-18T10:57:00Z</dcterms:created>
  <dcterms:modified xsi:type="dcterms:W3CDTF">2019-12-18T10:57:00Z</dcterms:modified>
</cp:coreProperties>
</file>